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0B82E" w14:textId="77777777" w:rsidR="00D54D56" w:rsidRPr="00D764F1" w:rsidRDefault="00D54D56">
      <w:pPr>
        <w:rPr>
          <w:rFonts w:ascii="Times New Roman" w:hAnsi="Times New Roman" w:cs="Times New Roman"/>
          <w:b/>
        </w:rPr>
      </w:pPr>
      <w:r w:rsidRPr="00D764F1">
        <w:rPr>
          <w:rFonts w:ascii="Times New Roman" w:hAnsi="Times New Roman" w:cs="Times New Roman"/>
          <w:b/>
        </w:rPr>
        <w:t>Part 1: Connections to National and International Test Items</w:t>
      </w:r>
    </w:p>
    <w:p w14:paraId="1BEE11D8" w14:textId="77777777" w:rsidR="001B7AFA" w:rsidRPr="00D764F1" w:rsidRDefault="001B7AFA">
      <w:pPr>
        <w:rPr>
          <w:rFonts w:ascii="Times New Roman" w:hAnsi="Times New Roman" w:cs="Times New Roman"/>
          <w:i/>
        </w:rPr>
      </w:pPr>
    </w:p>
    <w:p w14:paraId="623679B3" w14:textId="77777777" w:rsidR="00D54D56" w:rsidRPr="00D764F1" w:rsidRDefault="00D54D56">
      <w:pPr>
        <w:rPr>
          <w:rFonts w:ascii="Times New Roman" w:hAnsi="Times New Roman" w:cs="Times New Roman"/>
        </w:rPr>
      </w:pPr>
      <w:r w:rsidRPr="00D764F1">
        <w:rPr>
          <w:rFonts w:ascii="Times New Roman" w:hAnsi="Times New Roman" w:cs="Times New Roman"/>
          <w:i/>
        </w:rPr>
        <w:t xml:space="preserve">Part A: </w:t>
      </w:r>
      <w:r w:rsidRPr="00D764F1">
        <w:rPr>
          <w:rFonts w:ascii="Times New Roman" w:hAnsi="Times New Roman" w:cs="Times New Roman"/>
        </w:rPr>
        <w:t>4</w:t>
      </w:r>
      <w:r w:rsidRPr="00D764F1">
        <w:rPr>
          <w:rFonts w:ascii="Times New Roman" w:hAnsi="Times New Roman" w:cs="Times New Roman"/>
          <w:vertAlign w:val="superscript"/>
        </w:rPr>
        <w:t>th</w:t>
      </w:r>
      <w:r w:rsidRPr="00D764F1">
        <w:rPr>
          <w:rFonts w:ascii="Times New Roman" w:hAnsi="Times New Roman" w:cs="Times New Roman"/>
        </w:rPr>
        <w:t xml:space="preserve"> Grade Mathematics Questions</w:t>
      </w:r>
    </w:p>
    <w:p w14:paraId="5EE7C2AF" w14:textId="77777777" w:rsidR="00875257" w:rsidRPr="00D764F1" w:rsidRDefault="00875257">
      <w:pPr>
        <w:rPr>
          <w:rFonts w:ascii="Times New Roman" w:hAnsi="Times New Roman" w:cs="Times New Roman"/>
        </w:rPr>
      </w:pPr>
    </w:p>
    <w:p w14:paraId="7C24A623" w14:textId="77777777" w:rsidR="00D54D56" w:rsidRPr="00D764F1" w:rsidRDefault="00875257">
      <w:pPr>
        <w:rPr>
          <w:rFonts w:ascii="Times New Roman" w:hAnsi="Times New Roman" w:cs="Times New Roman"/>
        </w:rPr>
      </w:pPr>
      <w:r w:rsidRPr="00D764F1">
        <w:rPr>
          <w:rFonts w:ascii="Times New Roman" w:hAnsi="Times New Roman" w:cs="Times New Roman"/>
        </w:rPr>
        <w:t xml:space="preserve">2) Simon wants to watch a film that is between 1 ½ and 2 hours long. Which of the following films should he choose? </w:t>
      </w:r>
    </w:p>
    <w:p w14:paraId="25068281" w14:textId="77777777" w:rsidR="00875257" w:rsidRPr="00D764F1" w:rsidRDefault="00875257" w:rsidP="00875257">
      <w:pPr>
        <w:ind w:firstLine="720"/>
        <w:rPr>
          <w:rFonts w:ascii="Times New Roman" w:hAnsi="Times New Roman" w:cs="Times New Roman"/>
          <w:strike/>
        </w:rPr>
      </w:pPr>
      <w:proofErr w:type="spellStart"/>
      <w:r w:rsidRPr="00D764F1">
        <w:rPr>
          <w:rFonts w:ascii="Times New Roman" w:hAnsi="Times New Roman" w:cs="Times New Roman"/>
          <w:strike/>
        </w:rPr>
        <w:t>a</w:t>
      </w:r>
      <w:proofErr w:type="spellEnd"/>
      <w:r w:rsidRPr="00D764F1">
        <w:rPr>
          <w:rFonts w:ascii="Times New Roman" w:hAnsi="Times New Roman" w:cs="Times New Roman"/>
          <w:strike/>
        </w:rPr>
        <w:t xml:space="preserve">) </w:t>
      </w:r>
      <w:proofErr w:type="spellStart"/>
      <w:r w:rsidRPr="00D764F1">
        <w:rPr>
          <w:rFonts w:ascii="Times New Roman" w:hAnsi="Times New Roman" w:cs="Times New Roman"/>
          <w:strike/>
        </w:rPr>
        <w:t>a</w:t>
      </w:r>
      <w:proofErr w:type="spellEnd"/>
      <w:r w:rsidRPr="00D764F1">
        <w:rPr>
          <w:rFonts w:ascii="Times New Roman" w:hAnsi="Times New Roman" w:cs="Times New Roman"/>
          <w:strike/>
        </w:rPr>
        <w:t xml:space="preserve"> 59-minute film</w:t>
      </w:r>
    </w:p>
    <w:p w14:paraId="05C95706" w14:textId="77777777" w:rsidR="00875257" w:rsidRPr="00D764F1" w:rsidRDefault="00875257" w:rsidP="00875257">
      <w:pPr>
        <w:ind w:firstLine="720"/>
        <w:rPr>
          <w:rFonts w:ascii="Times New Roman" w:hAnsi="Times New Roman" w:cs="Times New Roman"/>
        </w:rPr>
      </w:pPr>
      <w:r w:rsidRPr="00D764F1">
        <w:rPr>
          <w:rFonts w:ascii="Times New Roman" w:hAnsi="Times New Roman" w:cs="Times New Roman"/>
          <w:highlight w:val="cyan"/>
        </w:rPr>
        <w:t>b) a 102-minute film</w:t>
      </w:r>
    </w:p>
    <w:p w14:paraId="181C3196" w14:textId="77777777" w:rsidR="00875257" w:rsidRPr="00D764F1" w:rsidRDefault="00875257" w:rsidP="00875257">
      <w:pPr>
        <w:ind w:firstLine="720"/>
        <w:rPr>
          <w:rFonts w:ascii="Times New Roman" w:hAnsi="Times New Roman" w:cs="Times New Roman"/>
          <w:strike/>
        </w:rPr>
      </w:pPr>
      <w:r w:rsidRPr="00D764F1">
        <w:rPr>
          <w:rFonts w:ascii="Times New Roman" w:hAnsi="Times New Roman" w:cs="Times New Roman"/>
          <w:strike/>
        </w:rPr>
        <w:t>c) a 121-minute film</w:t>
      </w:r>
    </w:p>
    <w:p w14:paraId="0CA70802" w14:textId="77777777" w:rsidR="00875257" w:rsidRPr="00D764F1" w:rsidRDefault="00875257" w:rsidP="00875257">
      <w:pPr>
        <w:ind w:firstLine="720"/>
        <w:rPr>
          <w:rFonts w:ascii="Times New Roman" w:hAnsi="Times New Roman" w:cs="Times New Roman"/>
          <w:strike/>
        </w:rPr>
      </w:pPr>
      <w:r w:rsidRPr="00D764F1">
        <w:rPr>
          <w:rFonts w:ascii="Times New Roman" w:hAnsi="Times New Roman" w:cs="Times New Roman"/>
          <w:strike/>
        </w:rPr>
        <w:t>d) a 150-minute film</w:t>
      </w:r>
    </w:p>
    <w:p w14:paraId="7EEAF742" w14:textId="77777777" w:rsidR="00875257" w:rsidRPr="00D764F1" w:rsidRDefault="00875257" w:rsidP="00875257">
      <w:pPr>
        <w:ind w:firstLine="720"/>
        <w:rPr>
          <w:rFonts w:ascii="Times New Roman" w:hAnsi="Times New Roman" w:cs="Times New Roman"/>
        </w:rPr>
      </w:pPr>
    </w:p>
    <w:tbl>
      <w:tblPr>
        <w:tblStyle w:val="TableGrid"/>
        <w:tblW w:w="10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6689"/>
        <w:gridCol w:w="686"/>
      </w:tblGrid>
      <w:tr w:rsidR="00875257" w:rsidRPr="00D764F1" w14:paraId="488FCE8C" w14:textId="77777777" w:rsidTr="00875257">
        <w:trPr>
          <w:trHeight w:val="1179"/>
        </w:trPr>
        <w:tc>
          <w:tcPr>
            <w:tcW w:w="3116" w:type="dxa"/>
          </w:tcPr>
          <w:p w14:paraId="171CAA92" w14:textId="77777777" w:rsidR="00875257" w:rsidRPr="00D764F1" w:rsidRDefault="00875257" w:rsidP="00875257">
            <w:pPr>
              <w:rPr>
                <w:rFonts w:ascii="Times New Roman" w:hAnsi="Times New Roman" w:cs="Times New Roman"/>
              </w:rPr>
            </w:pPr>
            <w:r w:rsidRPr="00D764F1">
              <w:rPr>
                <w:rFonts w:ascii="Times New Roman" w:hAnsi="Times New Roman" w:cs="Times New Roman"/>
              </w:rPr>
              <w:t>1 hour = 60 min</w:t>
            </w:r>
          </w:p>
          <w:p w14:paraId="41C865CD" w14:textId="77777777" w:rsidR="00875257" w:rsidRPr="00D764F1" w:rsidRDefault="00875257" w:rsidP="00875257">
            <w:pPr>
              <w:rPr>
                <w:rFonts w:ascii="Times New Roman" w:hAnsi="Times New Roman" w:cs="Times New Roman"/>
              </w:rPr>
            </w:pPr>
            <w:r w:rsidRPr="00D764F1">
              <w:rPr>
                <w:rFonts w:ascii="Times New Roman" w:hAnsi="Times New Roman" w:cs="Times New Roman"/>
              </w:rPr>
              <w:t>½ hour = 90 min</w:t>
            </w:r>
          </w:p>
          <w:p w14:paraId="3FF63D3E" w14:textId="77777777" w:rsidR="00875257" w:rsidRPr="00D764F1" w:rsidRDefault="00875257" w:rsidP="00875257">
            <w:pPr>
              <w:rPr>
                <w:rFonts w:ascii="Times New Roman" w:hAnsi="Times New Roman" w:cs="Times New Roman"/>
              </w:rPr>
            </w:pPr>
            <w:r w:rsidRPr="00D764F1">
              <w:rPr>
                <w:rFonts w:ascii="Times New Roman" w:hAnsi="Times New Roman" w:cs="Times New Roman"/>
              </w:rPr>
              <w:t>2 hours = 120 min (60 x2)</w:t>
            </w:r>
          </w:p>
        </w:tc>
        <w:tc>
          <w:tcPr>
            <w:tcW w:w="6689" w:type="dxa"/>
          </w:tcPr>
          <w:p w14:paraId="64985035" w14:textId="77777777" w:rsidR="00875257" w:rsidRPr="00D764F1" w:rsidRDefault="00875257" w:rsidP="00875257">
            <w:pPr>
              <w:rPr>
                <w:rFonts w:ascii="Times New Roman" w:hAnsi="Times New Roman" w:cs="Times New Roman"/>
              </w:rPr>
            </w:pPr>
            <w:r w:rsidRPr="00D764F1">
              <w:rPr>
                <w:rFonts w:ascii="Times New Roman" w:hAnsi="Times New Roman" w:cs="Times New Roman"/>
              </w:rPr>
              <w:t>The film must be between 90 – 120 minutes.</w:t>
            </w:r>
          </w:p>
          <w:p w14:paraId="4249F58B" w14:textId="77777777" w:rsidR="00875257" w:rsidRPr="00D764F1" w:rsidRDefault="00875257" w:rsidP="00875257">
            <w:pPr>
              <w:rPr>
                <w:rFonts w:ascii="Times New Roman" w:hAnsi="Times New Roman" w:cs="Times New Roman"/>
              </w:rPr>
            </w:pPr>
            <w:r w:rsidRPr="00D764F1">
              <w:rPr>
                <w:rFonts w:ascii="Times New Roman" w:hAnsi="Times New Roman" w:cs="Times New Roman"/>
              </w:rPr>
              <w:t xml:space="preserve">So, I cross out each one that is not between this time frame! </w:t>
            </w:r>
          </w:p>
          <w:p w14:paraId="2A5DABBD" w14:textId="77777777" w:rsidR="00875257" w:rsidRPr="00D764F1" w:rsidRDefault="00875257" w:rsidP="00875257">
            <w:pPr>
              <w:rPr>
                <w:rFonts w:ascii="Times New Roman" w:hAnsi="Times New Roman" w:cs="Times New Roman"/>
              </w:rPr>
            </w:pPr>
            <w:r w:rsidRPr="00D764F1">
              <w:rPr>
                <w:rFonts w:ascii="Times New Roman" w:hAnsi="Times New Roman" w:cs="Times New Roman"/>
              </w:rPr>
              <w:t xml:space="preserve">ANSWER: b) 102-minute film </w:t>
            </w:r>
          </w:p>
          <w:p w14:paraId="66924E1F" w14:textId="77777777" w:rsidR="00875257" w:rsidRPr="00D764F1" w:rsidRDefault="00875257" w:rsidP="00875257">
            <w:pPr>
              <w:rPr>
                <w:rFonts w:ascii="Times New Roman" w:hAnsi="Times New Roman" w:cs="Times New Roman"/>
              </w:rPr>
            </w:pPr>
          </w:p>
        </w:tc>
        <w:tc>
          <w:tcPr>
            <w:tcW w:w="686" w:type="dxa"/>
          </w:tcPr>
          <w:p w14:paraId="15CBDAA6" w14:textId="77777777" w:rsidR="00875257" w:rsidRPr="00D764F1" w:rsidRDefault="00875257" w:rsidP="00875257">
            <w:pPr>
              <w:rPr>
                <w:rFonts w:ascii="Times New Roman" w:hAnsi="Times New Roman" w:cs="Times New Roman"/>
              </w:rPr>
            </w:pPr>
          </w:p>
        </w:tc>
      </w:tr>
    </w:tbl>
    <w:p w14:paraId="4FF3AC32" w14:textId="77777777" w:rsidR="00875257" w:rsidRPr="00D764F1" w:rsidRDefault="00875257" w:rsidP="00875257">
      <w:pPr>
        <w:rPr>
          <w:rFonts w:ascii="Times New Roman" w:hAnsi="Times New Roman" w:cs="Times New Roman"/>
        </w:rPr>
      </w:pPr>
    </w:p>
    <w:p w14:paraId="5221E41D" w14:textId="77777777" w:rsidR="00875257" w:rsidRPr="00D764F1" w:rsidRDefault="00875257" w:rsidP="00875257">
      <w:pPr>
        <w:rPr>
          <w:rFonts w:ascii="Times New Roman" w:hAnsi="Times New Roman" w:cs="Times New Roman"/>
        </w:rPr>
      </w:pPr>
      <w:r w:rsidRPr="00D764F1">
        <w:rPr>
          <w:rFonts w:ascii="Times New Roman" w:hAnsi="Times New Roman" w:cs="Times New Roman"/>
        </w:rPr>
        <w:t xml:space="preserve">8) </w:t>
      </w:r>
      <w:r w:rsidRPr="00D764F1">
        <w:rPr>
          <w:rFonts w:ascii="Times New Roman" w:hAnsi="Times New Roman" w:cs="Times New Roman"/>
          <w:bCs/>
        </w:rPr>
        <w:t>A teacher asked 30 students in her class the flavor of their favorite ice cream. The table on the left shows how the teacher recorded the students' responses. In the bar graph on the right which ice cream flavor corresponds to the bar that is labeled X?</w:t>
      </w:r>
      <w:r w:rsidRPr="00D764F1">
        <w:rPr>
          <w:rFonts w:ascii="Times New Roman" w:hAnsi="Times New Roman" w:cs="Times New Roman"/>
        </w:rPr>
        <w:t> </w:t>
      </w:r>
    </w:p>
    <w:p w14:paraId="7939003A" w14:textId="77777777" w:rsidR="00875257" w:rsidRPr="00D764F1" w:rsidRDefault="00875257" w:rsidP="00875257">
      <w:pPr>
        <w:pStyle w:val="ListParagraph"/>
        <w:numPr>
          <w:ilvl w:val="0"/>
          <w:numId w:val="2"/>
        </w:numPr>
        <w:rPr>
          <w:rFonts w:ascii="Times New Roman" w:hAnsi="Times New Roman" w:cs="Times New Roman"/>
        </w:rPr>
      </w:pPr>
      <w:r w:rsidRPr="00D764F1">
        <w:rPr>
          <w:rFonts w:ascii="Times New Roman" w:hAnsi="Times New Roman" w:cs="Times New Roman"/>
          <w:noProof/>
        </w:rPr>
        <w:drawing>
          <wp:anchor distT="0" distB="0" distL="114300" distR="114300" simplePos="0" relativeHeight="251658240" behindDoc="0" locked="0" layoutInCell="1" allowOverlap="1" wp14:anchorId="145CC3C3" wp14:editId="45CEBF7F">
            <wp:simplePos x="0" y="0"/>
            <wp:positionH relativeFrom="margin">
              <wp:posOffset>2221230</wp:posOffset>
            </wp:positionH>
            <wp:positionV relativeFrom="margin">
              <wp:posOffset>3774440</wp:posOffset>
            </wp:positionV>
            <wp:extent cx="3709035" cy="1544320"/>
            <wp:effectExtent l="0" t="0" r="0" b="5080"/>
            <wp:wrapSquare wrapText="bothSides"/>
            <wp:docPr id="3" name="Picture 3" descr="/Users/sarahmyroup/Desktop/Screen Shot 2018-04-04 at 7.27.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sarahmyroup/Desktop/Screen Shot 2018-04-04 at 7.27.51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9035" cy="1544320"/>
                    </a:xfrm>
                    <a:prstGeom prst="rect">
                      <a:avLst/>
                    </a:prstGeom>
                    <a:noFill/>
                    <a:ln>
                      <a:noFill/>
                    </a:ln>
                  </pic:spPr>
                </pic:pic>
              </a:graphicData>
            </a:graphic>
          </wp:anchor>
        </w:drawing>
      </w:r>
      <w:r w:rsidRPr="00D764F1">
        <w:rPr>
          <w:rFonts w:ascii="Times New Roman" w:hAnsi="Times New Roman" w:cs="Times New Roman"/>
        </w:rPr>
        <w:t>butterscotch</w:t>
      </w:r>
    </w:p>
    <w:p w14:paraId="1ACAAD27" w14:textId="77777777" w:rsidR="00875257" w:rsidRPr="00D764F1" w:rsidRDefault="00875257" w:rsidP="00875257">
      <w:pPr>
        <w:pStyle w:val="ListParagraph"/>
        <w:numPr>
          <w:ilvl w:val="0"/>
          <w:numId w:val="2"/>
        </w:numPr>
        <w:rPr>
          <w:rFonts w:ascii="Times New Roman" w:hAnsi="Times New Roman" w:cs="Times New Roman"/>
        </w:rPr>
      </w:pPr>
      <w:r w:rsidRPr="00D764F1">
        <w:rPr>
          <w:rFonts w:ascii="Times New Roman" w:hAnsi="Times New Roman" w:cs="Times New Roman"/>
        </w:rPr>
        <w:t>chocolate</w:t>
      </w:r>
    </w:p>
    <w:p w14:paraId="6C618336" w14:textId="77777777" w:rsidR="00875257" w:rsidRPr="00D764F1" w:rsidRDefault="00875257" w:rsidP="00875257">
      <w:pPr>
        <w:pStyle w:val="ListParagraph"/>
        <w:numPr>
          <w:ilvl w:val="0"/>
          <w:numId w:val="2"/>
        </w:numPr>
        <w:rPr>
          <w:rFonts w:ascii="Times New Roman" w:hAnsi="Times New Roman" w:cs="Times New Roman"/>
          <w:highlight w:val="cyan"/>
        </w:rPr>
      </w:pPr>
      <w:r w:rsidRPr="00D764F1">
        <w:rPr>
          <w:rFonts w:ascii="Times New Roman" w:hAnsi="Times New Roman" w:cs="Times New Roman"/>
          <w:highlight w:val="cyan"/>
        </w:rPr>
        <w:t>strawberry</w:t>
      </w:r>
    </w:p>
    <w:p w14:paraId="73F3AAD8" w14:textId="77777777" w:rsidR="00875257" w:rsidRPr="00D764F1" w:rsidRDefault="00875257" w:rsidP="00875257">
      <w:pPr>
        <w:pStyle w:val="ListParagraph"/>
        <w:numPr>
          <w:ilvl w:val="0"/>
          <w:numId w:val="2"/>
        </w:numPr>
        <w:rPr>
          <w:rFonts w:ascii="Times New Roman" w:hAnsi="Times New Roman" w:cs="Times New Roman"/>
        </w:rPr>
      </w:pPr>
      <w:r w:rsidRPr="00D764F1">
        <w:rPr>
          <w:rFonts w:ascii="Times New Roman" w:hAnsi="Times New Roman" w:cs="Times New Roman"/>
        </w:rPr>
        <w:t>vanilla</w:t>
      </w:r>
    </w:p>
    <w:p w14:paraId="65EE26F7" w14:textId="77777777" w:rsidR="00875257" w:rsidRPr="00D764F1" w:rsidRDefault="00875257" w:rsidP="00875257">
      <w:pPr>
        <w:rPr>
          <w:rFonts w:ascii="Times New Roman" w:hAnsi="Times New Roman" w:cs="Times New Roman"/>
        </w:rPr>
      </w:pPr>
    </w:p>
    <w:p w14:paraId="7C59AD5D" w14:textId="77777777" w:rsidR="00875257" w:rsidRPr="00D764F1" w:rsidRDefault="00875257" w:rsidP="00875257">
      <w:pPr>
        <w:rPr>
          <w:rFonts w:ascii="Times New Roman" w:hAnsi="Times New Roman" w:cs="Times New Roman"/>
        </w:rPr>
      </w:pPr>
      <w:r w:rsidRPr="00D764F1">
        <w:rPr>
          <w:rFonts w:ascii="Times New Roman" w:hAnsi="Times New Roman" w:cs="Times New Roman"/>
        </w:rPr>
        <w:t xml:space="preserve"> </w:t>
      </w:r>
    </w:p>
    <w:p w14:paraId="175CCE9C" w14:textId="77777777" w:rsidR="00875257" w:rsidRPr="00D764F1" w:rsidRDefault="00875257" w:rsidP="00875257">
      <w:pPr>
        <w:rPr>
          <w:rFonts w:ascii="Times New Roman" w:hAnsi="Times New Roman" w:cs="Times New Roman"/>
        </w:rPr>
      </w:pPr>
    </w:p>
    <w:p w14:paraId="5E6EFA08" w14:textId="77777777" w:rsidR="00875257" w:rsidRPr="00D764F1" w:rsidRDefault="00875257" w:rsidP="00875257">
      <w:pPr>
        <w:rPr>
          <w:rFonts w:ascii="Times New Roman" w:hAnsi="Times New Roman" w:cs="Times New Roman"/>
        </w:rPr>
      </w:pPr>
    </w:p>
    <w:p w14:paraId="627AEA0F" w14:textId="77777777" w:rsidR="00875257" w:rsidRPr="00D764F1" w:rsidRDefault="00875257" w:rsidP="00875257">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75257" w:rsidRPr="00D764F1" w14:paraId="15834356" w14:textId="77777777" w:rsidTr="00B92C8A">
        <w:tc>
          <w:tcPr>
            <w:tcW w:w="4675" w:type="dxa"/>
          </w:tcPr>
          <w:p w14:paraId="20722388" w14:textId="77777777" w:rsidR="00875257" w:rsidRPr="00D764F1" w:rsidRDefault="00875257" w:rsidP="00875257">
            <w:pPr>
              <w:rPr>
                <w:rFonts w:ascii="Times New Roman" w:hAnsi="Times New Roman" w:cs="Times New Roman"/>
              </w:rPr>
            </w:pPr>
            <w:r w:rsidRPr="00D764F1">
              <w:rPr>
                <w:rFonts w:ascii="Times New Roman" w:hAnsi="Times New Roman" w:cs="Times New Roman"/>
              </w:rPr>
              <w:t>Count tallies:</w:t>
            </w:r>
          </w:p>
          <w:p w14:paraId="55C9E954" w14:textId="77777777" w:rsidR="00875257" w:rsidRPr="00D764F1" w:rsidRDefault="00875257" w:rsidP="00875257">
            <w:pPr>
              <w:rPr>
                <w:rFonts w:ascii="Times New Roman" w:hAnsi="Times New Roman" w:cs="Times New Roman"/>
              </w:rPr>
            </w:pPr>
            <w:r w:rsidRPr="00D764F1">
              <w:rPr>
                <w:rFonts w:ascii="Times New Roman" w:hAnsi="Times New Roman" w:cs="Times New Roman"/>
              </w:rPr>
              <w:t>Butterscotch: 4</w:t>
            </w:r>
          </w:p>
          <w:p w14:paraId="3E091BF3" w14:textId="77777777" w:rsidR="00875257" w:rsidRPr="00D764F1" w:rsidRDefault="00875257" w:rsidP="00875257">
            <w:pPr>
              <w:rPr>
                <w:rFonts w:ascii="Times New Roman" w:hAnsi="Times New Roman" w:cs="Times New Roman"/>
              </w:rPr>
            </w:pPr>
            <w:r w:rsidRPr="00D764F1">
              <w:rPr>
                <w:rFonts w:ascii="Times New Roman" w:hAnsi="Times New Roman" w:cs="Times New Roman"/>
              </w:rPr>
              <w:t>Chocolate: 10</w:t>
            </w:r>
          </w:p>
          <w:p w14:paraId="7E820A59" w14:textId="77777777" w:rsidR="00875257" w:rsidRPr="00D764F1" w:rsidRDefault="00875257" w:rsidP="00875257">
            <w:pPr>
              <w:rPr>
                <w:rFonts w:ascii="Times New Roman" w:hAnsi="Times New Roman" w:cs="Times New Roman"/>
              </w:rPr>
            </w:pPr>
            <w:r w:rsidRPr="00D764F1">
              <w:rPr>
                <w:rFonts w:ascii="Times New Roman" w:hAnsi="Times New Roman" w:cs="Times New Roman"/>
              </w:rPr>
              <w:t>Strawberry: 9</w:t>
            </w:r>
          </w:p>
          <w:p w14:paraId="5DD3E6B3" w14:textId="77777777" w:rsidR="00875257" w:rsidRPr="00D764F1" w:rsidRDefault="00875257" w:rsidP="00875257">
            <w:pPr>
              <w:rPr>
                <w:rFonts w:ascii="Times New Roman" w:hAnsi="Times New Roman" w:cs="Times New Roman"/>
              </w:rPr>
            </w:pPr>
            <w:r w:rsidRPr="00D764F1">
              <w:rPr>
                <w:rFonts w:ascii="Times New Roman" w:hAnsi="Times New Roman" w:cs="Times New Roman"/>
              </w:rPr>
              <w:t>Vanilla</w:t>
            </w:r>
            <w:r w:rsidR="00B92C8A" w:rsidRPr="00D764F1">
              <w:rPr>
                <w:rFonts w:ascii="Times New Roman" w:hAnsi="Times New Roman" w:cs="Times New Roman"/>
              </w:rPr>
              <w:t>:</w:t>
            </w:r>
            <w:r w:rsidRPr="00D764F1">
              <w:rPr>
                <w:rFonts w:ascii="Times New Roman" w:hAnsi="Times New Roman" w:cs="Times New Roman"/>
              </w:rPr>
              <w:t xml:space="preserve"> 7</w:t>
            </w:r>
          </w:p>
        </w:tc>
        <w:tc>
          <w:tcPr>
            <w:tcW w:w="4675" w:type="dxa"/>
          </w:tcPr>
          <w:p w14:paraId="2546504C" w14:textId="77777777" w:rsidR="00875257" w:rsidRPr="00D764F1" w:rsidRDefault="00875257" w:rsidP="00875257">
            <w:pPr>
              <w:rPr>
                <w:rFonts w:ascii="Times New Roman" w:hAnsi="Times New Roman" w:cs="Times New Roman"/>
              </w:rPr>
            </w:pPr>
            <w:r w:rsidRPr="00D764F1">
              <w:rPr>
                <w:rFonts w:ascii="Times New Roman" w:hAnsi="Times New Roman" w:cs="Times New Roman"/>
              </w:rPr>
              <w:t xml:space="preserve">Bar </w:t>
            </w:r>
            <w:r w:rsidRPr="00D764F1">
              <w:rPr>
                <w:rFonts w:ascii="Times New Roman" w:hAnsi="Times New Roman" w:cs="Times New Roman"/>
                <w:i/>
              </w:rPr>
              <w:t>x</w:t>
            </w:r>
            <w:r w:rsidRPr="00D764F1">
              <w:rPr>
                <w:rFonts w:ascii="Times New Roman" w:hAnsi="Times New Roman" w:cs="Times New Roman"/>
              </w:rPr>
              <w:t xml:space="preserve"> is the second most favored ice cream flavor. According to the tallies, the second most favored ice cream flavor is </w:t>
            </w:r>
            <w:r w:rsidR="00B92C8A" w:rsidRPr="00D764F1">
              <w:rPr>
                <w:rFonts w:ascii="Times New Roman" w:hAnsi="Times New Roman" w:cs="Times New Roman"/>
              </w:rPr>
              <w:t>Strawberry, so that’s the answer!</w:t>
            </w:r>
          </w:p>
        </w:tc>
      </w:tr>
    </w:tbl>
    <w:p w14:paraId="08A2A4B0" w14:textId="77777777" w:rsidR="00D764F1" w:rsidRPr="00D764F1" w:rsidRDefault="00D764F1" w:rsidP="00875257">
      <w:pPr>
        <w:rPr>
          <w:rFonts w:ascii="Times New Roman" w:hAnsi="Times New Roman" w:cs="Times New Roman"/>
        </w:rPr>
      </w:pPr>
    </w:p>
    <w:p w14:paraId="6C6614FF" w14:textId="77777777" w:rsidR="001B7AFA" w:rsidRPr="00D764F1" w:rsidRDefault="001B7AFA" w:rsidP="00875257">
      <w:pPr>
        <w:rPr>
          <w:rFonts w:ascii="Times New Roman" w:hAnsi="Times New Roman" w:cs="Times New Roman"/>
        </w:rPr>
      </w:pPr>
    </w:p>
    <w:p w14:paraId="52CA4B79" w14:textId="77777777" w:rsidR="00990633" w:rsidRPr="00D764F1" w:rsidRDefault="00990633" w:rsidP="00875257">
      <w:pPr>
        <w:rPr>
          <w:rFonts w:ascii="Times New Roman" w:hAnsi="Times New Roman" w:cs="Times New Roman"/>
        </w:rPr>
      </w:pPr>
      <w:r w:rsidRPr="00D764F1">
        <w:rPr>
          <w:rFonts w:ascii="Times New Roman" w:hAnsi="Times New Roman" w:cs="Times New Roman"/>
          <w:i/>
        </w:rPr>
        <w:t xml:space="preserve">Part B: </w:t>
      </w:r>
      <w:r w:rsidRPr="00D764F1">
        <w:rPr>
          <w:rFonts w:ascii="Times New Roman" w:hAnsi="Times New Roman" w:cs="Times New Roman"/>
        </w:rPr>
        <w:t>Answering the questions</w:t>
      </w:r>
    </w:p>
    <w:p w14:paraId="35BE3BC5" w14:textId="77777777" w:rsidR="00990633" w:rsidRPr="00D764F1" w:rsidRDefault="00990633" w:rsidP="00875257">
      <w:pPr>
        <w:rPr>
          <w:rFonts w:ascii="Times New Roman" w:hAnsi="Times New Roman" w:cs="Times New Roman"/>
        </w:rPr>
      </w:pPr>
    </w:p>
    <w:p w14:paraId="5E07D419" w14:textId="77777777" w:rsidR="00990633" w:rsidRPr="00D764F1" w:rsidRDefault="00990633" w:rsidP="00875257">
      <w:pPr>
        <w:rPr>
          <w:rFonts w:ascii="Times New Roman" w:hAnsi="Times New Roman" w:cs="Times New Roman"/>
        </w:rPr>
      </w:pPr>
      <w:r w:rsidRPr="00D764F1">
        <w:rPr>
          <w:rFonts w:ascii="Times New Roman" w:hAnsi="Times New Roman" w:cs="Times New Roman"/>
        </w:rPr>
        <w:t>I got 100% of the questions correct!!! I did not find any to be particularly challenging, but I recognize that some of the mental reconfiguring required may be challenging for fourth graders.</w:t>
      </w:r>
    </w:p>
    <w:p w14:paraId="6D60B39F" w14:textId="77777777" w:rsidR="00990633" w:rsidRPr="00D764F1" w:rsidRDefault="00990633" w:rsidP="00875257">
      <w:pPr>
        <w:rPr>
          <w:rFonts w:ascii="Times New Roman" w:hAnsi="Times New Roman" w:cs="Times New Roman"/>
        </w:rPr>
      </w:pPr>
    </w:p>
    <w:p w14:paraId="31D7D439" w14:textId="77777777" w:rsidR="00990633" w:rsidRDefault="00990633" w:rsidP="00875257">
      <w:pPr>
        <w:rPr>
          <w:rFonts w:ascii="Times New Roman" w:hAnsi="Times New Roman" w:cs="Times New Roman"/>
        </w:rPr>
      </w:pPr>
    </w:p>
    <w:p w14:paraId="6294A4B7" w14:textId="77777777" w:rsidR="00D764F1" w:rsidRDefault="00D764F1" w:rsidP="00875257">
      <w:pPr>
        <w:rPr>
          <w:rFonts w:ascii="Times New Roman" w:hAnsi="Times New Roman" w:cs="Times New Roman"/>
        </w:rPr>
      </w:pPr>
    </w:p>
    <w:p w14:paraId="7B7FE3D5" w14:textId="77777777" w:rsidR="00D764F1" w:rsidRDefault="00D764F1" w:rsidP="00875257">
      <w:pPr>
        <w:rPr>
          <w:rFonts w:ascii="Times New Roman" w:hAnsi="Times New Roman" w:cs="Times New Roman"/>
        </w:rPr>
      </w:pPr>
    </w:p>
    <w:p w14:paraId="74545D09" w14:textId="77777777" w:rsidR="00D764F1" w:rsidRPr="00D764F1" w:rsidRDefault="00D764F1" w:rsidP="00875257">
      <w:pPr>
        <w:rPr>
          <w:rFonts w:ascii="Times New Roman" w:hAnsi="Times New Roman" w:cs="Times New Roman"/>
        </w:rPr>
      </w:pPr>
    </w:p>
    <w:p w14:paraId="3FF5531E" w14:textId="77777777" w:rsidR="00990633" w:rsidRPr="00D764F1" w:rsidRDefault="00990633" w:rsidP="00875257">
      <w:pPr>
        <w:rPr>
          <w:rFonts w:ascii="Times New Roman" w:hAnsi="Times New Roman" w:cs="Times New Roman"/>
        </w:rPr>
      </w:pPr>
      <w:r w:rsidRPr="00D764F1">
        <w:rPr>
          <w:rFonts w:ascii="Times New Roman" w:hAnsi="Times New Roman" w:cs="Times New Roman"/>
          <w:i/>
        </w:rPr>
        <w:lastRenderedPageBreak/>
        <w:t xml:space="preserve">Part C: </w:t>
      </w:r>
      <w:r w:rsidRPr="00D764F1">
        <w:rPr>
          <w:rFonts w:ascii="Times New Roman" w:hAnsi="Times New Roman" w:cs="Times New Roman"/>
        </w:rPr>
        <w:t>Results Around the World</w:t>
      </w:r>
    </w:p>
    <w:p w14:paraId="41827985" w14:textId="77777777" w:rsidR="00990633" w:rsidRPr="00D764F1" w:rsidRDefault="00990633" w:rsidP="00875257">
      <w:pPr>
        <w:rPr>
          <w:rFonts w:ascii="Times New Roman" w:hAnsi="Times New Roman" w:cs="Times New Roman"/>
        </w:rPr>
      </w:pPr>
    </w:p>
    <w:p w14:paraId="457CB211" w14:textId="77777777" w:rsidR="00990633" w:rsidRPr="00D764F1" w:rsidRDefault="00990633" w:rsidP="00875257">
      <w:pPr>
        <w:rPr>
          <w:rFonts w:ascii="Times New Roman" w:hAnsi="Times New Roman" w:cs="Times New Roman"/>
        </w:rPr>
      </w:pPr>
      <w:r w:rsidRPr="00D764F1">
        <w:rPr>
          <w:rFonts w:ascii="Times New Roman" w:hAnsi="Times New Roman" w:cs="Times New Roman"/>
        </w:rPr>
        <w:t>#2</w:t>
      </w:r>
    </w:p>
    <w:p w14:paraId="5BC80C58" w14:textId="77777777" w:rsidR="00990633" w:rsidRPr="00D764F1" w:rsidRDefault="00990633" w:rsidP="00990633">
      <w:pPr>
        <w:pStyle w:val="ListParagraph"/>
        <w:numPr>
          <w:ilvl w:val="0"/>
          <w:numId w:val="3"/>
        </w:numPr>
        <w:rPr>
          <w:rFonts w:ascii="Times New Roman" w:hAnsi="Times New Roman" w:cs="Times New Roman"/>
        </w:rPr>
      </w:pPr>
      <w:r w:rsidRPr="00D764F1">
        <w:rPr>
          <w:rFonts w:ascii="Times New Roman" w:hAnsi="Times New Roman" w:cs="Times New Roman"/>
        </w:rPr>
        <w:t>International Percentage:</w:t>
      </w:r>
      <w:r w:rsidR="009E7CDE" w:rsidRPr="00D764F1">
        <w:rPr>
          <w:rFonts w:ascii="Times New Roman" w:hAnsi="Times New Roman" w:cs="Times New Roman"/>
        </w:rPr>
        <w:t xml:space="preserve"> 30%</w:t>
      </w:r>
    </w:p>
    <w:p w14:paraId="248E6177" w14:textId="77777777" w:rsidR="00990633" w:rsidRPr="00D764F1" w:rsidRDefault="00990633" w:rsidP="00990633">
      <w:pPr>
        <w:pStyle w:val="ListParagraph"/>
        <w:numPr>
          <w:ilvl w:val="0"/>
          <w:numId w:val="3"/>
        </w:numPr>
        <w:rPr>
          <w:rFonts w:ascii="Times New Roman" w:hAnsi="Times New Roman" w:cs="Times New Roman"/>
        </w:rPr>
      </w:pPr>
      <w:r w:rsidRPr="00D764F1">
        <w:rPr>
          <w:rFonts w:ascii="Times New Roman" w:hAnsi="Times New Roman" w:cs="Times New Roman"/>
        </w:rPr>
        <w:t>United States Percentage:</w:t>
      </w:r>
      <w:r w:rsidR="009E7CDE" w:rsidRPr="00D764F1">
        <w:rPr>
          <w:rFonts w:ascii="Times New Roman" w:hAnsi="Times New Roman" w:cs="Times New Roman"/>
        </w:rPr>
        <w:t xml:space="preserve"> 33.8%</w:t>
      </w:r>
    </w:p>
    <w:p w14:paraId="053DCF60" w14:textId="77777777" w:rsidR="009E7CDE" w:rsidRPr="00D764F1" w:rsidRDefault="009E7CDE" w:rsidP="009E7CDE">
      <w:pPr>
        <w:pStyle w:val="ListParagraph"/>
        <w:numPr>
          <w:ilvl w:val="0"/>
          <w:numId w:val="3"/>
        </w:numPr>
        <w:rPr>
          <w:rFonts w:ascii="Times New Roman" w:hAnsi="Times New Roman" w:cs="Times New Roman"/>
        </w:rPr>
      </w:pPr>
      <w:r w:rsidRPr="00D764F1">
        <w:rPr>
          <w:rFonts w:ascii="Times New Roman" w:hAnsi="Times New Roman" w:cs="Times New Roman"/>
          <w:iCs/>
        </w:rPr>
        <w:t>Two different countries’ percentages: Italy- 25.7% &amp; Singapore- 46.5%</w:t>
      </w:r>
    </w:p>
    <w:p w14:paraId="2F4951BE" w14:textId="77777777" w:rsidR="00990633" w:rsidRPr="00D764F1" w:rsidRDefault="009E7CDE" w:rsidP="00990633">
      <w:pPr>
        <w:pStyle w:val="ListParagraph"/>
        <w:numPr>
          <w:ilvl w:val="0"/>
          <w:numId w:val="3"/>
        </w:numPr>
        <w:rPr>
          <w:rFonts w:ascii="Times New Roman" w:hAnsi="Times New Roman" w:cs="Times New Roman"/>
        </w:rPr>
      </w:pPr>
      <w:r w:rsidRPr="00D764F1">
        <w:rPr>
          <w:rFonts w:ascii="Times New Roman" w:hAnsi="Times New Roman" w:cs="Times New Roman"/>
        </w:rPr>
        <w:t>Versus US Students</w:t>
      </w:r>
    </w:p>
    <w:p w14:paraId="2AD1C4E2" w14:textId="183A7FCF" w:rsidR="009E7CDE" w:rsidRPr="00D764F1" w:rsidRDefault="009E7CDE" w:rsidP="009E7CDE">
      <w:pPr>
        <w:pStyle w:val="ListParagraph"/>
        <w:numPr>
          <w:ilvl w:val="1"/>
          <w:numId w:val="3"/>
        </w:numPr>
        <w:rPr>
          <w:rFonts w:ascii="Times New Roman" w:hAnsi="Times New Roman" w:cs="Times New Roman"/>
        </w:rPr>
      </w:pPr>
      <w:r w:rsidRPr="00D764F1">
        <w:rPr>
          <w:rFonts w:ascii="Times New Roman" w:hAnsi="Times New Roman" w:cs="Times New Roman"/>
        </w:rPr>
        <w:t>Italy’s national average is just over 5% lower than that of the United States.</w:t>
      </w:r>
      <w:r w:rsidR="009631A3" w:rsidRPr="00D764F1">
        <w:rPr>
          <w:rFonts w:ascii="Times New Roman" w:hAnsi="Times New Roman" w:cs="Times New Roman"/>
        </w:rPr>
        <w:t xml:space="preserve"> While this gap is not huge, it could be attributed to different academic focal points in Italy. Perhaps langua</w:t>
      </w:r>
      <w:r w:rsidR="00B125FE">
        <w:rPr>
          <w:rFonts w:ascii="Times New Roman" w:hAnsi="Times New Roman" w:cs="Times New Roman"/>
        </w:rPr>
        <w:t>ge arts, English, and history are</w:t>
      </w:r>
      <w:r w:rsidR="009631A3" w:rsidRPr="00D764F1">
        <w:rPr>
          <w:rFonts w:ascii="Times New Roman" w:hAnsi="Times New Roman" w:cs="Times New Roman"/>
        </w:rPr>
        <w:t xml:space="preserve"> prioritized over mathematics, while the United States seems to invest a fair amount in its math lessons. The math content involved with this question could also be taught later than in America, so the students were not as familiar with the concept of time when facing this question. </w:t>
      </w:r>
    </w:p>
    <w:p w14:paraId="4C7AEA4B" w14:textId="77777777" w:rsidR="009631A3" w:rsidRPr="00D764F1" w:rsidRDefault="009631A3" w:rsidP="009E7CDE">
      <w:pPr>
        <w:pStyle w:val="ListParagraph"/>
        <w:numPr>
          <w:ilvl w:val="1"/>
          <w:numId w:val="3"/>
        </w:numPr>
        <w:rPr>
          <w:rFonts w:ascii="Times New Roman" w:hAnsi="Times New Roman" w:cs="Times New Roman"/>
        </w:rPr>
      </w:pPr>
      <w:r w:rsidRPr="00D764F1">
        <w:rPr>
          <w:rFonts w:ascii="Times New Roman" w:hAnsi="Times New Roman" w:cs="Times New Roman"/>
        </w:rPr>
        <w:t>Singapore’s national average is significantly higher than that of the United States. Singapore’s excellent mathematics curriculum is often brought up in discussions of education in other countries, so it should come as no surprise that they have the highest average percentage of the countries shown. Greater focus is placed on mathematics in this country, perhaps allowing students to learn the information earlier, or simply more time to work through problems. The Singapore Math books also illustrate that a variety of strategies for the same concepts are taught, enabling students to more thoroughly understand the problem rather than just the standard algorithm, which is commonplace in the States.</w:t>
      </w:r>
    </w:p>
    <w:p w14:paraId="128AD00F" w14:textId="77777777" w:rsidR="0020621F" w:rsidRPr="00D764F1" w:rsidRDefault="0020621F" w:rsidP="0020621F">
      <w:pPr>
        <w:rPr>
          <w:rFonts w:ascii="Times New Roman" w:hAnsi="Times New Roman" w:cs="Times New Roman"/>
        </w:rPr>
      </w:pPr>
    </w:p>
    <w:p w14:paraId="799113D5" w14:textId="29A9A108" w:rsidR="0020621F" w:rsidRPr="00D764F1" w:rsidRDefault="0020621F" w:rsidP="0020621F">
      <w:pPr>
        <w:rPr>
          <w:rFonts w:ascii="Times New Roman" w:hAnsi="Times New Roman" w:cs="Times New Roman"/>
        </w:rPr>
      </w:pPr>
      <w:r w:rsidRPr="00D764F1">
        <w:rPr>
          <w:rFonts w:ascii="Times New Roman" w:hAnsi="Times New Roman" w:cs="Times New Roman"/>
        </w:rPr>
        <w:t>#8</w:t>
      </w:r>
    </w:p>
    <w:p w14:paraId="4DB2C9D0" w14:textId="1AC4F3F3" w:rsidR="0020621F" w:rsidRPr="00D764F1" w:rsidRDefault="0020621F" w:rsidP="0020621F">
      <w:pPr>
        <w:pStyle w:val="ListParagraph"/>
        <w:numPr>
          <w:ilvl w:val="0"/>
          <w:numId w:val="5"/>
        </w:numPr>
        <w:rPr>
          <w:rFonts w:ascii="Times New Roman" w:hAnsi="Times New Roman" w:cs="Times New Roman"/>
        </w:rPr>
      </w:pPr>
      <w:r w:rsidRPr="00D764F1">
        <w:rPr>
          <w:rFonts w:ascii="Times New Roman" w:hAnsi="Times New Roman" w:cs="Times New Roman"/>
        </w:rPr>
        <w:t>International Percentage: 47.3%</w:t>
      </w:r>
    </w:p>
    <w:p w14:paraId="5EF51F15" w14:textId="10CF73F7" w:rsidR="0020621F" w:rsidRPr="00D764F1" w:rsidRDefault="0020621F" w:rsidP="0020621F">
      <w:pPr>
        <w:pStyle w:val="ListParagraph"/>
        <w:numPr>
          <w:ilvl w:val="0"/>
          <w:numId w:val="5"/>
        </w:numPr>
        <w:rPr>
          <w:rFonts w:ascii="Times New Roman" w:hAnsi="Times New Roman" w:cs="Times New Roman"/>
        </w:rPr>
      </w:pPr>
      <w:r w:rsidRPr="00D764F1">
        <w:rPr>
          <w:rFonts w:ascii="Times New Roman" w:hAnsi="Times New Roman" w:cs="Times New Roman"/>
        </w:rPr>
        <w:t>United States Percentage: 69.4%</w:t>
      </w:r>
    </w:p>
    <w:p w14:paraId="7CB63F64" w14:textId="225841CD" w:rsidR="0020621F" w:rsidRPr="00D764F1" w:rsidRDefault="0020621F" w:rsidP="0020621F">
      <w:pPr>
        <w:pStyle w:val="ListParagraph"/>
        <w:numPr>
          <w:ilvl w:val="0"/>
          <w:numId w:val="5"/>
        </w:numPr>
        <w:rPr>
          <w:rFonts w:ascii="Times New Roman" w:hAnsi="Times New Roman" w:cs="Times New Roman"/>
        </w:rPr>
      </w:pPr>
      <w:r w:rsidRPr="00D764F1">
        <w:rPr>
          <w:rFonts w:ascii="Times New Roman" w:hAnsi="Times New Roman" w:cs="Times New Roman"/>
          <w:iCs/>
        </w:rPr>
        <w:t>Two different countries’ percentages: England- 74.7% &amp; Japan- 89.4%</w:t>
      </w:r>
    </w:p>
    <w:p w14:paraId="76AAEC91" w14:textId="77777777" w:rsidR="0020621F" w:rsidRPr="00D764F1" w:rsidRDefault="0020621F" w:rsidP="0020621F">
      <w:pPr>
        <w:pStyle w:val="ListParagraph"/>
        <w:numPr>
          <w:ilvl w:val="0"/>
          <w:numId w:val="5"/>
        </w:numPr>
        <w:rPr>
          <w:rFonts w:ascii="Times New Roman" w:hAnsi="Times New Roman" w:cs="Times New Roman"/>
        </w:rPr>
      </w:pPr>
      <w:r w:rsidRPr="00D764F1">
        <w:rPr>
          <w:rFonts w:ascii="Times New Roman" w:hAnsi="Times New Roman" w:cs="Times New Roman"/>
        </w:rPr>
        <w:t>Versus US Students</w:t>
      </w:r>
    </w:p>
    <w:p w14:paraId="2EE11CBB" w14:textId="13C96899" w:rsidR="0020621F" w:rsidRPr="00D764F1" w:rsidRDefault="00CF42D3" w:rsidP="0020621F">
      <w:pPr>
        <w:pStyle w:val="ListParagraph"/>
        <w:numPr>
          <w:ilvl w:val="1"/>
          <w:numId w:val="5"/>
        </w:numPr>
        <w:rPr>
          <w:rFonts w:ascii="Times New Roman" w:hAnsi="Times New Roman" w:cs="Times New Roman"/>
        </w:rPr>
      </w:pPr>
      <w:r w:rsidRPr="00D764F1">
        <w:rPr>
          <w:rFonts w:ascii="Times New Roman" w:hAnsi="Times New Roman" w:cs="Times New Roman"/>
        </w:rPr>
        <w:t>Perhaps the largest contributing factor to the higher rate of accuracy in England on this question could be attributed to the establishment of a national curriculum. All of England follows the same standards, while the United States only has statewide standards in place. These discrepancies could cause the United States rank below England’s average. If mathematics is stressed at the same level in all English schools, then students will most certainly have a more uniform understanding, leading to higher achievement across the board.</w:t>
      </w:r>
    </w:p>
    <w:p w14:paraId="29FAC0F6" w14:textId="0C17A571" w:rsidR="00CF42D3" w:rsidRPr="00D764F1" w:rsidRDefault="00CF42D3" w:rsidP="0020621F">
      <w:pPr>
        <w:pStyle w:val="ListParagraph"/>
        <w:numPr>
          <w:ilvl w:val="1"/>
          <w:numId w:val="5"/>
        </w:numPr>
        <w:rPr>
          <w:rFonts w:ascii="Times New Roman" w:hAnsi="Times New Roman" w:cs="Times New Roman"/>
        </w:rPr>
      </w:pPr>
      <w:r w:rsidRPr="00D764F1">
        <w:rPr>
          <w:rFonts w:ascii="Times New Roman" w:hAnsi="Times New Roman" w:cs="Times New Roman"/>
        </w:rPr>
        <w:t xml:space="preserve">Like with Singapore in question 2, Japan answered correctly </w:t>
      </w:r>
      <w:r w:rsidR="001077D1" w:rsidRPr="00D764F1">
        <w:rPr>
          <w:rFonts w:ascii="Times New Roman" w:hAnsi="Times New Roman" w:cs="Times New Roman"/>
        </w:rPr>
        <w:t>at</w:t>
      </w:r>
      <w:r w:rsidRPr="00D764F1">
        <w:rPr>
          <w:rFonts w:ascii="Times New Roman" w:hAnsi="Times New Roman" w:cs="Times New Roman"/>
        </w:rPr>
        <w:t xml:space="preserve"> significantly higher </w:t>
      </w:r>
      <w:r w:rsidR="001077D1" w:rsidRPr="00D764F1">
        <w:rPr>
          <w:rFonts w:ascii="Times New Roman" w:hAnsi="Times New Roman" w:cs="Times New Roman"/>
        </w:rPr>
        <w:t>rates</w:t>
      </w:r>
      <w:r w:rsidRPr="00D764F1">
        <w:rPr>
          <w:rFonts w:ascii="Times New Roman" w:hAnsi="Times New Roman" w:cs="Times New Roman"/>
        </w:rPr>
        <w:t xml:space="preserve">. Japan has a longer school year than the United States, and study sessions are often offered after the school day concludes. </w:t>
      </w:r>
      <w:r w:rsidR="001077D1" w:rsidRPr="00D764F1">
        <w:rPr>
          <w:rFonts w:ascii="Times New Roman" w:hAnsi="Times New Roman" w:cs="Times New Roman"/>
        </w:rPr>
        <w:t xml:space="preserve">Preparatory schools are also popular in Japan, as students have the chance to further refine their knowledge. These modes of advancement, while present in the United States, does not seem as commonplace or vital, the </w:t>
      </w:r>
      <w:proofErr w:type="gramStart"/>
      <w:r w:rsidR="001077D1" w:rsidRPr="00D764F1">
        <w:rPr>
          <w:rFonts w:ascii="Times New Roman" w:hAnsi="Times New Roman" w:cs="Times New Roman"/>
        </w:rPr>
        <w:t>public school</w:t>
      </w:r>
      <w:proofErr w:type="gramEnd"/>
      <w:r w:rsidR="001077D1" w:rsidRPr="00D764F1">
        <w:rPr>
          <w:rFonts w:ascii="Times New Roman" w:hAnsi="Times New Roman" w:cs="Times New Roman"/>
        </w:rPr>
        <w:t xml:space="preserve"> system containing most students across the country. </w:t>
      </w:r>
    </w:p>
    <w:p w14:paraId="0232A943" w14:textId="77777777" w:rsidR="001077D1" w:rsidRPr="00D764F1" w:rsidRDefault="001077D1" w:rsidP="001077D1">
      <w:pPr>
        <w:rPr>
          <w:rFonts w:ascii="Times New Roman" w:hAnsi="Times New Roman" w:cs="Times New Roman"/>
        </w:rPr>
      </w:pPr>
    </w:p>
    <w:p w14:paraId="15C9FB79" w14:textId="77777777" w:rsidR="001077D1" w:rsidRDefault="001077D1" w:rsidP="001077D1">
      <w:pPr>
        <w:rPr>
          <w:rFonts w:ascii="Times New Roman" w:hAnsi="Times New Roman" w:cs="Times New Roman"/>
        </w:rPr>
      </w:pPr>
    </w:p>
    <w:p w14:paraId="63820972" w14:textId="77777777" w:rsidR="00D764F1" w:rsidRPr="00D764F1" w:rsidRDefault="00D764F1" w:rsidP="001077D1">
      <w:pPr>
        <w:rPr>
          <w:rFonts w:ascii="Times New Roman" w:hAnsi="Times New Roman" w:cs="Times New Roman"/>
        </w:rPr>
      </w:pPr>
    </w:p>
    <w:p w14:paraId="00C11A77" w14:textId="0B2101FA" w:rsidR="001077D1" w:rsidRPr="00D764F1" w:rsidRDefault="001077D1" w:rsidP="001077D1">
      <w:pPr>
        <w:rPr>
          <w:rFonts w:ascii="Times New Roman" w:hAnsi="Times New Roman" w:cs="Times New Roman"/>
        </w:rPr>
      </w:pPr>
      <w:r w:rsidRPr="00D764F1">
        <w:rPr>
          <w:rFonts w:ascii="Times New Roman" w:hAnsi="Times New Roman" w:cs="Times New Roman"/>
          <w:i/>
        </w:rPr>
        <w:t>Part D</w:t>
      </w:r>
      <w:r w:rsidRPr="00D764F1">
        <w:rPr>
          <w:rFonts w:ascii="Times New Roman" w:hAnsi="Times New Roman" w:cs="Times New Roman"/>
        </w:rPr>
        <w:t>: Analyzing Student Thinking</w:t>
      </w:r>
    </w:p>
    <w:p w14:paraId="0C5596E3" w14:textId="77777777" w:rsidR="001077D1" w:rsidRPr="00D764F1" w:rsidRDefault="001077D1" w:rsidP="001077D1">
      <w:pPr>
        <w:rPr>
          <w:rFonts w:ascii="Times New Roman" w:hAnsi="Times New Roman" w:cs="Times New Roman"/>
        </w:rPr>
      </w:pPr>
    </w:p>
    <w:p w14:paraId="48FD0252" w14:textId="77777777" w:rsidR="001077D1" w:rsidRPr="00D764F1" w:rsidRDefault="001077D1" w:rsidP="001077D1">
      <w:pPr>
        <w:rPr>
          <w:rFonts w:ascii="Times New Roman" w:hAnsi="Times New Roman" w:cs="Times New Roman"/>
        </w:rPr>
      </w:pPr>
      <w:r w:rsidRPr="00D764F1">
        <w:rPr>
          <w:rFonts w:ascii="Times New Roman" w:hAnsi="Times New Roman" w:cs="Times New Roman"/>
        </w:rPr>
        <w:t xml:space="preserve">2) Simon wants to watch a film that is between 1 ½ and 2 hours long. Which of the following films should he choose? </w:t>
      </w:r>
    </w:p>
    <w:p w14:paraId="2D4ED1B7" w14:textId="36BAA319" w:rsidR="001077D1" w:rsidRPr="00D764F1" w:rsidRDefault="001077D1" w:rsidP="001077D1">
      <w:pPr>
        <w:ind w:firstLine="720"/>
        <w:rPr>
          <w:rFonts w:ascii="Times New Roman" w:hAnsi="Times New Roman" w:cs="Times New Roman"/>
        </w:rPr>
      </w:pPr>
      <w:proofErr w:type="spellStart"/>
      <w:r w:rsidRPr="00D764F1">
        <w:rPr>
          <w:rFonts w:ascii="Times New Roman" w:hAnsi="Times New Roman" w:cs="Times New Roman"/>
        </w:rPr>
        <w:t>a</w:t>
      </w:r>
      <w:proofErr w:type="spellEnd"/>
      <w:r w:rsidRPr="00D764F1">
        <w:rPr>
          <w:rFonts w:ascii="Times New Roman" w:hAnsi="Times New Roman" w:cs="Times New Roman"/>
        </w:rPr>
        <w:t xml:space="preserve">) </w:t>
      </w:r>
      <w:proofErr w:type="spellStart"/>
      <w:r w:rsidRPr="00D764F1">
        <w:rPr>
          <w:rFonts w:ascii="Times New Roman" w:hAnsi="Times New Roman" w:cs="Times New Roman"/>
        </w:rPr>
        <w:t>a</w:t>
      </w:r>
      <w:proofErr w:type="spellEnd"/>
      <w:r w:rsidRPr="00D764F1">
        <w:rPr>
          <w:rFonts w:ascii="Times New Roman" w:hAnsi="Times New Roman" w:cs="Times New Roman"/>
        </w:rPr>
        <w:t xml:space="preserve"> 59-minute film</w:t>
      </w:r>
      <w:r w:rsidR="00032D6F" w:rsidRPr="00D764F1">
        <w:rPr>
          <w:rFonts w:ascii="Times New Roman" w:hAnsi="Times New Roman" w:cs="Times New Roman"/>
        </w:rPr>
        <w:t xml:space="preserve"> </w:t>
      </w:r>
    </w:p>
    <w:p w14:paraId="5C9FA2CA" w14:textId="77777777" w:rsidR="00032D6F" w:rsidRPr="00D764F1" w:rsidRDefault="00032D6F" w:rsidP="001077D1">
      <w:pPr>
        <w:ind w:firstLine="720"/>
        <w:rPr>
          <w:rFonts w:ascii="Times New Roman" w:hAnsi="Times New Roman" w:cs="Times New Roman"/>
        </w:rPr>
      </w:pPr>
      <w:r w:rsidRPr="00D764F1">
        <w:rPr>
          <w:rFonts w:ascii="Times New Roman" w:hAnsi="Times New Roman" w:cs="Times New Roman"/>
        </w:rPr>
        <w:tab/>
        <w:t xml:space="preserve">A student may select this response because they misread the text, seeing </w:t>
      </w:r>
    </w:p>
    <w:p w14:paraId="310FC954" w14:textId="49504F4D" w:rsidR="00032D6F" w:rsidRPr="00D764F1" w:rsidRDefault="00032D6F" w:rsidP="00032D6F">
      <w:pPr>
        <w:ind w:left="1440"/>
        <w:rPr>
          <w:rFonts w:ascii="Times New Roman" w:hAnsi="Times New Roman" w:cs="Times New Roman"/>
        </w:rPr>
      </w:pPr>
      <w:r w:rsidRPr="00D764F1">
        <w:rPr>
          <w:rFonts w:ascii="Times New Roman" w:hAnsi="Times New Roman" w:cs="Times New Roman"/>
        </w:rPr>
        <w:t xml:space="preserve">the option of “between ½ hour and 2 hours long” rather than the 1 before the ½. </w:t>
      </w:r>
    </w:p>
    <w:p w14:paraId="43D02FB9" w14:textId="77777777" w:rsidR="001077D1" w:rsidRPr="00D764F1" w:rsidRDefault="001077D1" w:rsidP="001077D1">
      <w:pPr>
        <w:ind w:firstLine="720"/>
        <w:rPr>
          <w:rFonts w:ascii="Times New Roman" w:hAnsi="Times New Roman" w:cs="Times New Roman"/>
        </w:rPr>
      </w:pPr>
      <w:r w:rsidRPr="00D764F1">
        <w:rPr>
          <w:rFonts w:ascii="Times New Roman" w:hAnsi="Times New Roman" w:cs="Times New Roman"/>
        </w:rPr>
        <w:t>b) a 102-minute film</w:t>
      </w:r>
    </w:p>
    <w:p w14:paraId="28FF0B80" w14:textId="34D3357D" w:rsidR="00032D6F" w:rsidRPr="00D764F1" w:rsidRDefault="00032D6F" w:rsidP="00032D6F">
      <w:pPr>
        <w:ind w:left="1440"/>
        <w:rPr>
          <w:rFonts w:ascii="Times New Roman" w:hAnsi="Times New Roman" w:cs="Times New Roman"/>
        </w:rPr>
      </w:pPr>
      <w:r w:rsidRPr="00D764F1">
        <w:rPr>
          <w:rFonts w:ascii="Times New Roman" w:hAnsi="Times New Roman" w:cs="Times New Roman"/>
        </w:rPr>
        <w:t>This is the correct answer. By determining that 1 ½ hours is equivalent to 90 minutes and 2 hours is equivalent to 2</w:t>
      </w:r>
      <w:r w:rsidR="00CE76D9">
        <w:rPr>
          <w:rFonts w:ascii="Times New Roman" w:hAnsi="Times New Roman" w:cs="Times New Roman"/>
        </w:rPr>
        <w:t>-</w:t>
      </w:r>
      <w:r w:rsidRPr="00D764F1">
        <w:rPr>
          <w:rFonts w:ascii="Times New Roman" w:hAnsi="Times New Roman" w:cs="Times New Roman"/>
        </w:rPr>
        <w:t xml:space="preserve"> 1 hour periods, or 120 minutes, they can search for the number of minutes that falls between 90 and 120.</w:t>
      </w:r>
    </w:p>
    <w:p w14:paraId="24C3A8AC" w14:textId="77777777" w:rsidR="001077D1" w:rsidRPr="00D764F1" w:rsidRDefault="001077D1" w:rsidP="001077D1">
      <w:pPr>
        <w:ind w:firstLine="720"/>
        <w:rPr>
          <w:rFonts w:ascii="Times New Roman" w:hAnsi="Times New Roman" w:cs="Times New Roman"/>
        </w:rPr>
      </w:pPr>
      <w:r w:rsidRPr="00D764F1">
        <w:rPr>
          <w:rFonts w:ascii="Times New Roman" w:hAnsi="Times New Roman" w:cs="Times New Roman"/>
        </w:rPr>
        <w:t>c) a 121-minute film</w:t>
      </w:r>
    </w:p>
    <w:p w14:paraId="58781DEB" w14:textId="76374929" w:rsidR="0069018E" w:rsidRPr="00D764F1" w:rsidRDefault="0069018E" w:rsidP="0069018E">
      <w:pPr>
        <w:ind w:left="1440"/>
        <w:rPr>
          <w:rFonts w:ascii="Times New Roman" w:hAnsi="Times New Roman" w:cs="Times New Roman"/>
        </w:rPr>
      </w:pPr>
      <w:r w:rsidRPr="00D764F1">
        <w:rPr>
          <w:rFonts w:ascii="Times New Roman" w:hAnsi="Times New Roman" w:cs="Times New Roman"/>
        </w:rPr>
        <w:t xml:space="preserve">This is just above the </w:t>
      </w:r>
      <w:proofErr w:type="gramStart"/>
      <w:r w:rsidRPr="00D764F1">
        <w:rPr>
          <w:rFonts w:ascii="Times New Roman" w:hAnsi="Times New Roman" w:cs="Times New Roman"/>
        </w:rPr>
        <w:t>2 hour</w:t>
      </w:r>
      <w:proofErr w:type="gramEnd"/>
      <w:r w:rsidRPr="00D764F1">
        <w:rPr>
          <w:rFonts w:ascii="Times New Roman" w:hAnsi="Times New Roman" w:cs="Times New Roman"/>
        </w:rPr>
        <w:t xml:space="preserve"> mark, or 120 minutes, so reading the answers quickly could lead to mistakenly selecting this response.</w:t>
      </w:r>
    </w:p>
    <w:p w14:paraId="012A8782" w14:textId="5FAB4B74" w:rsidR="001077D1" w:rsidRPr="00D764F1" w:rsidRDefault="001077D1" w:rsidP="0069018E">
      <w:pPr>
        <w:pStyle w:val="ListParagraph"/>
        <w:numPr>
          <w:ilvl w:val="0"/>
          <w:numId w:val="2"/>
        </w:numPr>
        <w:rPr>
          <w:rFonts w:ascii="Times New Roman" w:hAnsi="Times New Roman" w:cs="Times New Roman"/>
        </w:rPr>
      </w:pPr>
      <w:r w:rsidRPr="00D764F1">
        <w:rPr>
          <w:rFonts w:ascii="Times New Roman" w:hAnsi="Times New Roman" w:cs="Times New Roman"/>
        </w:rPr>
        <w:t>a 150-minute film</w:t>
      </w:r>
    </w:p>
    <w:p w14:paraId="41FE9BC9" w14:textId="0B3FE37A" w:rsidR="0069018E" w:rsidRPr="00D764F1" w:rsidRDefault="0069018E" w:rsidP="0069018E">
      <w:pPr>
        <w:ind w:left="1440"/>
        <w:rPr>
          <w:rFonts w:ascii="Times New Roman" w:hAnsi="Times New Roman" w:cs="Times New Roman"/>
        </w:rPr>
      </w:pPr>
      <w:r w:rsidRPr="00D764F1">
        <w:rPr>
          <w:rFonts w:ascii="Times New Roman" w:hAnsi="Times New Roman" w:cs="Times New Roman"/>
        </w:rPr>
        <w:t xml:space="preserve">This answer would most likely be selected if the student miscalculates how many minutes are in one hour, therefore incorrectly determining the number of minutes in two hours. </w:t>
      </w:r>
    </w:p>
    <w:p w14:paraId="55779C47" w14:textId="77777777" w:rsidR="0069018E" w:rsidRPr="00D764F1" w:rsidRDefault="0069018E" w:rsidP="0069018E">
      <w:pPr>
        <w:ind w:left="1440"/>
        <w:rPr>
          <w:rFonts w:ascii="Times New Roman" w:hAnsi="Times New Roman" w:cs="Times New Roman"/>
        </w:rPr>
      </w:pPr>
    </w:p>
    <w:p w14:paraId="60B2DE0A" w14:textId="4D07FE7E" w:rsidR="001077D1" w:rsidRPr="00D764F1" w:rsidRDefault="001077D1" w:rsidP="001077D1">
      <w:pPr>
        <w:rPr>
          <w:rFonts w:ascii="Times New Roman" w:hAnsi="Times New Roman" w:cs="Times New Roman"/>
        </w:rPr>
      </w:pPr>
    </w:p>
    <w:p w14:paraId="075A307B" w14:textId="1298537C" w:rsidR="0069018E" w:rsidRPr="00D764F1" w:rsidRDefault="0069018E" w:rsidP="0069018E">
      <w:pPr>
        <w:rPr>
          <w:rFonts w:ascii="Times New Roman" w:hAnsi="Times New Roman" w:cs="Times New Roman"/>
        </w:rPr>
      </w:pPr>
      <w:r w:rsidRPr="00D764F1">
        <w:rPr>
          <w:rFonts w:ascii="Times New Roman" w:hAnsi="Times New Roman" w:cs="Times New Roman"/>
        </w:rPr>
        <w:t xml:space="preserve">8) </w:t>
      </w:r>
      <w:r w:rsidRPr="00D764F1">
        <w:rPr>
          <w:rFonts w:ascii="Times New Roman" w:hAnsi="Times New Roman" w:cs="Times New Roman"/>
          <w:bCs/>
        </w:rPr>
        <w:t>A teacher asked 30 students in her class the flavor of their favorite ice cream. The table on the left shows how the teacher recorded the students' responses. In the bar graph on the right which ice cream flavor corresponds to the bar that is labeled X?</w:t>
      </w:r>
      <w:r w:rsidRPr="00D764F1">
        <w:rPr>
          <w:rFonts w:ascii="Times New Roman" w:hAnsi="Times New Roman" w:cs="Times New Roman"/>
        </w:rPr>
        <w:t> </w:t>
      </w:r>
    </w:p>
    <w:p w14:paraId="2A029562" w14:textId="4613B79C" w:rsidR="0069018E" w:rsidRPr="00D764F1" w:rsidRDefault="00BA4B3A" w:rsidP="0069018E">
      <w:pPr>
        <w:rPr>
          <w:rFonts w:ascii="Times New Roman" w:hAnsi="Times New Roman" w:cs="Times New Roman"/>
        </w:rPr>
      </w:pPr>
      <w:bookmarkStart w:id="0" w:name="_GoBack"/>
      <w:r w:rsidRPr="00D764F1">
        <w:rPr>
          <w:rFonts w:ascii="Times New Roman" w:hAnsi="Times New Roman" w:cs="Times New Roman"/>
          <w:noProof/>
        </w:rPr>
        <w:drawing>
          <wp:anchor distT="0" distB="0" distL="114300" distR="114300" simplePos="0" relativeHeight="251660288" behindDoc="0" locked="0" layoutInCell="1" allowOverlap="1" wp14:anchorId="483EAF02" wp14:editId="30C11855">
            <wp:simplePos x="0" y="0"/>
            <wp:positionH relativeFrom="margin">
              <wp:posOffset>2912110</wp:posOffset>
            </wp:positionH>
            <wp:positionV relativeFrom="margin">
              <wp:posOffset>4110990</wp:posOffset>
            </wp:positionV>
            <wp:extent cx="3709035" cy="1544320"/>
            <wp:effectExtent l="0" t="0" r="0" b="5080"/>
            <wp:wrapSquare wrapText="bothSides"/>
            <wp:docPr id="5" name="Picture 5" descr="/Users/sarahmyroup/Desktop/Screen Shot 2018-04-04 at 7.27.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sarahmyroup/Desktop/Screen Shot 2018-04-04 at 7.27.51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9035" cy="1544320"/>
                    </a:xfrm>
                    <a:prstGeom prst="rect">
                      <a:avLst/>
                    </a:prstGeom>
                    <a:noFill/>
                    <a:ln>
                      <a:noFill/>
                    </a:ln>
                  </pic:spPr>
                </pic:pic>
              </a:graphicData>
            </a:graphic>
          </wp:anchor>
        </w:drawing>
      </w:r>
      <w:bookmarkEnd w:id="0"/>
    </w:p>
    <w:p w14:paraId="2B3BE0F3" w14:textId="2A20C434" w:rsidR="0069018E" w:rsidRPr="00D764F1" w:rsidRDefault="0069018E" w:rsidP="0069018E">
      <w:pPr>
        <w:pStyle w:val="ListParagraph"/>
        <w:numPr>
          <w:ilvl w:val="0"/>
          <w:numId w:val="6"/>
        </w:numPr>
        <w:rPr>
          <w:rFonts w:ascii="Times New Roman" w:hAnsi="Times New Roman" w:cs="Times New Roman"/>
        </w:rPr>
      </w:pPr>
      <w:r w:rsidRPr="00D764F1">
        <w:rPr>
          <w:rFonts w:ascii="Times New Roman" w:hAnsi="Times New Roman" w:cs="Times New Roman"/>
        </w:rPr>
        <w:t>butterscotch</w:t>
      </w:r>
    </w:p>
    <w:p w14:paraId="18BDE816" w14:textId="108D9FC5" w:rsidR="0069018E" w:rsidRPr="00D764F1" w:rsidRDefault="0069018E" w:rsidP="0069018E">
      <w:pPr>
        <w:ind w:left="1440"/>
        <w:rPr>
          <w:rFonts w:ascii="Times New Roman" w:hAnsi="Times New Roman" w:cs="Times New Roman"/>
        </w:rPr>
      </w:pPr>
      <w:r w:rsidRPr="00D764F1">
        <w:rPr>
          <w:rFonts w:ascii="Times New Roman" w:hAnsi="Times New Roman" w:cs="Times New Roman"/>
        </w:rPr>
        <w:t>The student more than likely did not understand where the x fell on the bar graph, or failed to read the information carefully. They could have also ranked the four flavors based on their personal taste, ranking butterscotch as their second favorite.</w:t>
      </w:r>
    </w:p>
    <w:p w14:paraId="3331A338" w14:textId="698A7356" w:rsidR="0069018E" w:rsidRPr="00D764F1" w:rsidRDefault="0069018E" w:rsidP="0069018E">
      <w:pPr>
        <w:pStyle w:val="ListParagraph"/>
        <w:numPr>
          <w:ilvl w:val="0"/>
          <w:numId w:val="6"/>
        </w:numPr>
        <w:rPr>
          <w:rFonts w:ascii="Times New Roman" w:hAnsi="Times New Roman" w:cs="Times New Roman"/>
        </w:rPr>
      </w:pPr>
      <w:r w:rsidRPr="00D764F1">
        <w:rPr>
          <w:rFonts w:ascii="Times New Roman" w:hAnsi="Times New Roman" w:cs="Times New Roman"/>
        </w:rPr>
        <w:t>chocolate</w:t>
      </w:r>
    </w:p>
    <w:p w14:paraId="3D0410E7" w14:textId="01110D4F" w:rsidR="0069018E" w:rsidRPr="00D764F1" w:rsidRDefault="0069018E" w:rsidP="0069018E">
      <w:pPr>
        <w:ind w:left="1440"/>
        <w:rPr>
          <w:rFonts w:ascii="Times New Roman" w:hAnsi="Times New Roman" w:cs="Times New Roman"/>
        </w:rPr>
      </w:pPr>
      <w:r w:rsidRPr="00D764F1">
        <w:rPr>
          <w:rFonts w:ascii="Times New Roman" w:hAnsi="Times New Roman" w:cs="Times New Roman"/>
        </w:rPr>
        <w:t>Chocolate was the most-favored flavor. Since the x is for the bar beside it, if a student did not look carefully, they could mistake the x for being under the tallest bar, representing chocolate. They could have also miscounted the number of tallies, perhaps forgetting to count the diagonal tallies.</w:t>
      </w:r>
    </w:p>
    <w:p w14:paraId="124F6620" w14:textId="77777777" w:rsidR="0069018E" w:rsidRPr="00D764F1" w:rsidRDefault="0069018E" w:rsidP="0069018E">
      <w:pPr>
        <w:pStyle w:val="ListParagraph"/>
        <w:numPr>
          <w:ilvl w:val="0"/>
          <w:numId w:val="6"/>
        </w:numPr>
        <w:rPr>
          <w:rFonts w:ascii="Times New Roman" w:hAnsi="Times New Roman" w:cs="Times New Roman"/>
        </w:rPr>
      </w:pPr>
      <w:r w:rsidRPr="00D764F1">
        <w:rPr>
          <w:rFonts w:ascii="Times New Roman" w:hAnsi="Times New Roman" w:cs="Times New Roman"/>
        </w:rPr>
        <w:t>strawberry</w:t>
      </w:r>
    </w:p>
    <w:p w14:paraId="78C78865" w14:textId="58964312" w:rsidR="0069018E" w:rsidRPr="00D764F1" w:rsidRDefault="0069018E" w:rsidP="0069018E">
      <w:pPr>
        <w:ind w:left="1440"/>
        <w:rPr>
          <w:rFonts w:ascii="Times New Roman" w:hAnsi="Times New Roman" w:cs="Times New Roman"/>
        </w:rPr>
      </w:pPr>
      <w:r w:rsidRPr="00D764F1">
        <w:rPr>
          <w:rFonts w:ascii="Times New Roman" w:hAnsi="Times New Roman" w:cs="Times New Roman"/>
        </w:rPr>
        <w:t>This is the correct answer. The student either matched the number Bar x landed on to the flavor with the corresponding number of tallies, or recognized Bar x was the second most-liked flavor, counted the tallies, and found strawberry was the second most popular flavor.</w:t>
      </w:r>
    </w:p>
    <w:p w14:paraId="0B0D97BE" w14:textId="77777777" w:rsidR="0069018E" w:rsidRPr="00D764F1" w:rsidRDefault="0069018E" w:rsidP="0069018E">
      <w:pPr>
        <w:pStyle w:val="ListParagraph"/>
        <w:numPr>
          <w:ilvl w:val="0"/>
          <w:numId w:val="6"/>
        </w:numPr>
        <w:rPr>
          <w:rFonts w:ascii="Times New Roman" w:hAnsi="Times New Roman" w:cs="Times New Roman"/>
        </w:rPr>
      </w:pPr>
      <w:r w:rsidRPr="00D764F1">
        <w:rPr>
          <w:rFonts w:ascii="Times New Roman" w:hAnsi="Times New Roman" w:cs="Times New Roman"/>
        </w:rPr>
        <w:t>vanilla</w:t>
      </w:r>
    </w:p>
    <w:p w14:paraId="5D1B2B1A" w14:textId="5DE5650F" w:rsidR="0069018E" w:rsidRPr="00D764F1" w:rsidRDefault="0069018E" w:rsidP="0069018E">
      <w:pPr>
        <w:ind w:left="1440"/>
        <w:rPr>
          <w:rFonts w:ascii="Times New Roman" w:hAnsi="Times New Roman" w:cs="Times New Roman"/>
        </w:rPr>
      </w:pPr>
      <w:r w:rsidRPr="00D764F1">
        <w:rPr>
          <w:rFonts w:ascii="Times New Roman" w:hAnsi="Times New Roman" w:cs="Times New Roman"/>
        </w:rPr>
        <w:t>Vanilla only has two less votes than strawberry, so if a student is not reading carefully, they may have decided vanilla had more votes, or mixed up the order of the flavors on the chart.</w:t>
      </w:r>
    </w:p>
    <w:p w14:paraId="4A8A30E2" w14:textId="77777777" w:rsidR="001077D1" w:rsidRPr="00D764F1" w:rsidRDefault="001077D1" w:rsidP="001077D1">
      <w:pPr>
        <w:rPr>
          <w:rFonts w:ascii="Times New Roman" w:hAnsi="Times New Roman" w:cs="Times New Roman"/>
        </w:rPr>
      </w:pPr>
    </w:p>
    <w:p w14:paraId="23407B71" w14:textId="77777777" w:rsidR="001B7AFA" w:rsidRPr="00D764F1" w:rsidRDefault="001B7AFA" w:rsidP="001077D1">
      <w:pPr>
        <w:rPr>
          <w:rFonts w:ascii="Times New Roman" w:hAnsi="Times New Roman" w:cs="Times New Roman"/>
        </w:rPr>
      </w:pPr>
    </w:p>
    <w:p w14:paraId="7BCC5AD0" w14:textId="42458576" w:rsidR="001B7AFA" w:rsidRPr="00D764F1" w:rsidRDefault="001B7AFA" w:rsidP="001077D1">
      <w:pPr>
        <w:rPr>
          <w:rFonts w:ascii="Times New Roman" w:hAnsi="Times New Roman" w:cs="Times New Roman"/>
          <w:b/>
        </w:rPr>
      </w:pPr>
      <w:r w:rsidRPr="00D764F1">
        <w:rPr>
          <w:rFonts w:ascii="Times New Roman" w:hAnsi="Times New Roman" w:cs="Times New Roman"/>
          <w:b/>
        </w:rPr>
        <w:t>Part Two: Connections to National Standards and Virginia Mathematics Standards</w:t>
      </w:r>
    </w:p>
    <w:p w14:paraId="276C1C94" w14:textId="77777777" w:rsidR="0020621F" w:rsidRDefault="0020621F" w:rsidP="0020621F">
      <w:pPr>
        <w:rPr>
          <w:rFonts w:ascii="Didot" w:hAnsi="Didot" w:cs="Didot"/>
        </w:rPr>
      </w:pPr>
    </w:p>
    <w:p w14:paraId="00697ECC" w14:textId="7FCF1F72" w:rsidR="00BA2D46" w:rsidRDefault="00BA2D46" w:rsidP="0020621F">
      <w:pPr>
        <w:rPr>
          <w:rFonts w:ascii="Times New Roman" w:hAnsi="Times New Roman" w:cs="Times New Roman"/>
        </w:rPr>
      </w:pPr>
      <w:r>
        <w:rPr>
          <w:rFonts w:ascii="Times New Roman" w:hAnsi="Times New Roman" w:cs="Times New Roman"/>
          <w:i/>
        </w:rPr>
        <w:t xml:space="preserve">Part A: </w:t>
      </w:r>
      <w:r>
        <w:rPr>
          <w:rFonts w:ascii="Times New Roman" w:hAnsi="Times New Roman" w:cs="Times New Roman"/>
        </w:rPr>
        <w:t>NCTM Content Standards</w:t>
      </w:r>
    </w:p>
    <w:p w14:paraId="47F6601C" w14:textId="77777777" w:rsidR="00BA2D46" w:rsidRDefault="00BA2D46" w:rsidP="0020621F">
      <w:pPr>
        <w:rPr>
          <w:rFonts w:ascii="Times New Roman" w:hAnsi="Times New Roman" w:cs="Times New Roman"/>
        </w:rPr>
      </w:pPr>
    </w:p>
    <w:p w14:paraId="51D1EA36" w14:textId="3DFB9EB4" w:rsidR="00BA2D46" w:rsidRDefault="00BA2D46" w:rsidP="0020621F">
      <w:pPr>
        <w:rPr>
          <w:rFonts w:ascii="Times New Roman" w:hAnsi="Times New Roman" w:cs="Times New Roman"/>
        </w:rPr>
      </w:pPr>
      <w:r>
        <w:rPr>
          <w:rFonts w:ascii="Times New Roman" w:hAnsi="Times New Roman" w:cs="Times New Roman"/>
        </w:rPr>
        <w:t xml:space="preserve">Standards </w:t>
      </w:r>
      <w:r w:rsidR="00E4608C">
        <w:rPr>
          <w:rFonts w:ascii="Times New Roman" w:hAnsi="Times New Roman" w:cs="Times New Roman"/>
        </w:rPr>
        <w:t>assessed in</w:t>
      </w:r>
      <w:r>
        <w:rPr>
          <w:rFonts w:ascii="Times New Roman" w:hAnsi="Times New Roman" w:cs="Times New Roman"/>
        </w:rPr>
        <w:t xml:space="preserve"> question #2</w:t>
      </w:r>
    </w:p>
    <w:p w14:paraId="1F323E77" w14:textId="410ECC69" w:rsidR="00E4608C" w:rsidRPr="00E4608C" w:rsidRDefault="00E4608C" w:rsidP="00E4608C">
      <w:pPr>
        <w:pStyle w:val="ListParagraph"/>
        <w:numPr>
          <w:ilvl w:val="0"/>
          <w:numId w:val="7"/>
        </w:numPr>
        <w:rPr>
          <w:rFonts w:ascii="Times New Roman" w:hAnsi="Times New Roman" w:cs="Times New Roman"/>
        </w:rPr>
      </w:pPr>
      <w:r>
        <w:rPr>
          <w:rFonts w:ascii="Times New Roman" w:hAnsi="Times New Roman" w:cs="Times New Roman"/>
        </w:rPr>
        <w:t>Number and Operations</w:t>
      </w:r>
    </w:p>
    <w:p w14:paraId="7D1303DD" w14:textId="77777777" w:rsidR="00BA2D46" w:rsidRDefault="00BA2D46" w:rsidP="0020621F">
      <w:pPr>
        <w:rPr>
          <w:rFonts w:ascii="Times New Roman" w:hAnsi="Times New Roman" w:cs="Times New Roman"/>
        </w:rPr>
      </w:pPr>
    </w:p>
    <w:p w14:paraId="4AFAAADE" w14:textId="2FE6B732" w:rsidR="00BA2D46" w:rsidRPr="00BA2D46" w:rsidRDefault="00BA2D46" w:rsidP="0020621F">
      <w:pPr>
        <w:rPr>
          <w:rFonts w:ascii="Times New Roman" w:hAnsi="Times New Roman" w:cs="Times New Roman"/>
        </w:rPr>
      </w:pPr>
      <w:r>
        <w:rPr>
          <w:rFonts w:ascii="Times New Roman" w:hAnsi="Times New Roman" w:cs="Times New Roman"/>
        </w:rPr>
        <w:t>Standards a</w:t>
      </w:r>
      <w:r w:rsidR="00E4608C">
        <w:rPr>
          <w:rFonts w:ascii="Times New Roman" w:hAnsi="Times New Roman" w:cs="Times New Roman"/>
        </w:rPr>
        <w:t xml:space="preserve">ssessed in </w:t>
      </w:r>
      <w:r>
        <w:rPr>
          <w:rFonts w:ascii="Times New Roman" w:hAnsi="Times New Roman" w:cs="Times New Roman"/>
        </w:rPr>
        <w:t>question #8</w:t>
      </w:r>
    </w:p>
    <w:p w14:paraId="227B1112" w14:textId="1EADB806" w:rsidR="00990633" w:rsidRPr="00FC0B61" w:rsidRDefault="00E4608C" w:rsidP="00E4608C">
      <w:pPr>
        <w:pStyle w:val="ListParagraph"/>
        <w:numPr>
          <w:ilvl w:val="0"/>
          <w:numId w:val="7"/>
        </w:numPr>
        <w:rPr>
          <w:rFonts w:ascii="Times New Roman" w:hAnsi="Times New Roman" w:cs="Times New Roman"/>
        </w:rPr>
      </w:pPr>
      <w:r w:rsidRPr="00FC0B61">
        <w:rPr>
          <w:rFonts w:ascii="Times New Roman" w:hAnsi="Times New Roman" w:cs="Times New Roman"/>
        </w:rPr>
        <w:t>Data Analysis and Probability</w:t>
      </w:r>
    </w:p>
    <w:p w14:paraId="67F588EB" w14:textId="77777777" w:rsidR="00DD08D0" w:rsidRPr="00FC0B61" w:rsidRDefault="00DD08D0" w:rsidP="00DD08D0">
      <w:pPr>
        <w:rPr>
          <w:rFonts w:ascii="Times New Roman" w:hAnsi="Times New Roman" w:cs="Times New Roman"/>
        </w:rPr>
      </w:pPr>
    </w:p>
    <w:p w14:paraId="293BA178" w14:textId="77777777" w:rsidR="008E3035" w:rsidRPr="00FC0B61" w:rsidRDefault="008E3035" w:rsidP="00DD08D0">
      <w:pPr>
        <w:rPr>
          <w:rFonts w:ascii="Times New Roman" w:hAnsi="Times New Roman" w:cs="Times New Roman"/>
        </w:rPr>
      </w:pPr>
    </w:p>
    <w:p w14:paraId="51929B87" w14:textId="32C54686" w:rsidR="00DD08D0" w:rsidRPr="00FC0B61" w:rsidRDefault="00DD08D0" w:rsidP="00DD08D0">
      <w:pPr>
        <w:rPr>
          <w:rFonts w:ascii="Times New Roman" w:hAnsi="Times New Roman" w:cs="Times New Roman"/>
        </w:rPr>
      </w:pPr>
      <w:r w:rsidRPr="00FC0B61">
        <w:rPr>
          <w:rFonts w:ascii="Times New Roman" w:hAnsi="Times New Roman" w:cs="Times New Roman"/>
          <w:i/>
        </w:rPr>
        <w:t xml:space="preserve">Part B: </w:t>
      </w:r>
      <w:r w:rsidRPr="00FC0B61">
        <w:rPr>
          <w:rFonts w:ascii="Times New Roman" w:hAnsi="Times New Roman" w:cs="Times New Roman"/>
        </w:rPr>
        <w:t>VA Process Standards (Goals)</w:t>
      </w:r>
    </w:p>
    <w:p w14:paraId="4C960832" w14:textId="77777777" w:rsidR="00DD08D0" w:rsidRPr="00FC0B61" w:rsidRDefault="00DD08D0" w:rsidP="00DD08D0">
      <w:pPr>
        <w:rPr>
          <w:rFonts w:ascii="Times New Roman" w:hAnsi="Times New Roman" w:cs="Times New Roman"/>
        </w:rPr>
      </w:pPr>
    </w:p>
    <w:p w14:paraId="552F5B2B" w14:textId="0E99F045" w:rsidR="00DD08D0" w:rsidRPr="00FC0B61" w:rsidRDefault="00DD08D0" w:rsidP="00DD08D0">
      <w:pPr>
        <w:rPr>
          <w:rFonts w:ascii="Times New Roman" w:hAnsi="Times New Roman" w:cs="Times New Roman"/>
        </w:rPr>
      </w:pPr>
      <w:r w:rsidRPr="00FC0B61">
        <w:rPr>
          <w:rFonts w:ascii="Times New Roman" w:hAnsi="Times New Roman" w:cs="Times New Roman"/>
        </w:rPr>
        <w:t>Standards assessed in question #2</w:t>
      </w:r>
    </w:p>
    <w:p w14:paraId="3A895CEF" w14:textId="6ADA1642" w:rsidR="00DD08D0" w:rsidRPr="00FC0B61" w:rsidRDefault="00DD08D0" w:rsidP="00DD08D0">
      <w:pPr>
        <w:pStyle w:val="ListParagraph"/>
        <w:numPr>
          <w:ilvl w:val="0"/>
          <w:numId w:val="7"/>
        </w:numPr>
        <w:rPr>
          <w:rFonts w:ascii="Times New Roman" w:hAnsi="Times New Roman" w:cs="Times New Roman"/>
        </w:rPr>
      </w:pPr>
      <w:r w:rsidRPr="00FC0B61">
        <w:rPr>
          <w:rFonts w:ascii="Times New Roman" w:hAnsi="Times New Roman" w:cs="Times New Roman"/>
        </w:rPr>
        <w:t>Problem Solving</w:t>
      </w:r>
      <w:r w:rsidR="007A6273" w:rsidRPr="00FC0B61">
        <w:rPr>
          <w:rFonts w:ascii="Times New Roman" w:hAnsi="Times New Roman" w:cs="Times New Roman"/>
        </w:rPr>
        <w:t xml:space="preserve"> </w:t>
      </w:r>
    </w:p>
    <w:p w14:paraId="409B33CE" w14:textId="5305BF94" w:rsidR="00DD08D0" w:rsidRPr="00FC0B61" w:rsidRDefault="00DD08D0" w:rsidP="00DD08D0">
      <w:pPr>
        <w:pStyle w:val="ListParagraph"/>
        <w:numPr>
          <w:ilvl w:val="0"/>
          <w:numId w:val="7"/>
        </w:numPr>
        <w:rPr>
          <w:rFonts w:ascii="Times New Roman" w:hAnsi="Times New Roman" w:cs="Times New Roman"/>
        </w:rPr>
      </w:pPr>
      <w:r w:rsidRPr="00FC0B61">
        <w:rPr>
          <w:rFonts w:ascii="Times New Roman" w:hAnsi="Times New Roman" w:cs="Times New Roman"/>
        </w:rPr>
        <w:t>Reasoning and Proof</w:t>
      </w:r>
    </w:p>
    <w:p w14:paraId="4B94D4EB" w14:textId="7FE633A2" w:rsidR="007A6273" w:rsidRPr="00FC0B61" w:rsidRDefault="007A6273" w:rsidP="007A6273">
      <w:pPr>
        <w:pStyle w:val="ListParagraph"/>
        <w:numPr>
          <w:ilvl w:val="1"/>
          <w:numId w:val="7"/>
        </w:numPr>
        <w:rPr>
          <w:rFonts w:ascii="Times New Roman" w:hAnsi="Times New Roman" w:cs="Times New Roman"/>
        </w:rPr>
      </w:pPr>
      <w:r w:rsidRPr="00FC0B61">
        <w:rPr>
          <w:rFonts w:ascii="Times New Roman" w:hAnsi="Times New Roman" w:cs="Times New Roman"/>
        </w:rPr>
        <w:t>In order to solve this problem, students need to justify which answer is correct. However, this can only be done through converting the times mentioned in the question to minutes in order t</w:t>
      </w:r>
      <w:r w:rsidR="00DD5498" w:rsidRPr="00FC0B61">
        <w:rPr>
          <w:rFonts w:ascii="Times New Roman" w:hAnsi="Times New Roman" w:cs="Times New Roman"/>
        </w:rPr>
        <w:t>o match the potential answers. Then, once the numbers have been converted, the students must use problem solving</w:t>
      </w:r>
      <w:r w:rsidR="00FF6957">
        <w:rPr>
          <w:rFonts w:ascii="Times New Roman" w:hAnsi="Times New Roman" w:cs="Times New Roman"/>
        </w:rPr>
        <w:t xml:space="preserve"> and reasoning</w:t>
      </w:r>
      <w:r w:rsidR="00DD5498" w:rsidRPr="00FC0B61">
        <w:rPr>
          <w:rFonts w:ascii="Times New Roman" w:hAnsi="Times New Roman" w:cs="Times New Roman"/>
        </w:rPr>
        <w:t xml:space="preserve"> skills to determine which answer falls between 90 and 120 minutes.</w:t>
      </w:r>
      <w:r w:rsidR="00AA06AB">
        <w:rPr>
          <w:rFonts w:ascii="Times New Roman" w:hAnsi="Times New Roman" w:cs="Times New Roman"/>
        </w:rPr>
        <w:t xml:space="preserve"> The converted minutes are their proof.</w:t>
      </w:r>
    </w:p>
    <w:p w14:paraId="14C96E52" w14:textId="77777777" w:rsidR="00DD08D0" w:rsidRPr="00FC0B61" w:rsidRDefault="00DD08D0" w:rsidP="00DD08D0">
      <w:pPr>
        <w:rPr>
          <w:rFonts w:ascii="Times New Roman" w:hAnsi="Times New Roman" w:cs="Times New Roman"/>
        </w:rPr>
      </w:pPr>
    </w:p>
    <w:p w14:paraId="42A34E8C" w14:textId="0E0935A4" w:rsidR="00DD08D0" w:rsidRPr="00FC0B61" w:rsidRDefault="00DD08D0" w:rsidP="00DD08D0">
      <w:pPr>
        <w:rPr>
          <w:rFonts w:ascii="Times New Roman" w:hAnsi="Times New Roman" w:cs="Times New Roman"/>
        </w:rPr>
      </w:pPr>
      <w:r w:rsidRPr="00FC0B61">
        <w:rPr>
          <w:rFonts w:ascii="Times New Roman" w:hAnsi="Times New Roman" w:cs="Times New Roman"/>
        </w:rPr>
        <w:t>Standards assessed in question #8</w:t>
      </w:r>
    </w:p>
    <w:p w14:paraId="125B93D2" w14:textId="56E696C8" w:rsidR="00DD08D0" w:rsidRPr="00FC0B61" w:rsidRDefault="00DD08D0" w:rsidP="00DD08D0">
      <w:pPr>
        <w:pStyle w:val="ListParagraph"/>
        <w:numPr>
          <w:ilvl w:val="0"/>
          <w:numId w:val="7"/>
        </w:numPr>
        <w:rPr>
          <w:rFonts w:ascii="Times New Roman" w:hAnsi="Times New Roman" w:cs="Times New Roman"/>
        </w:rPr>
      </w:pPr>
      <w:r w:rsidRPr="00FC0B61">
        <w:rPr>
          <w:rFonts w:ascii="Times New Roman" w:hAnsi="Times New Roman" w:cs="Times New Roman"/>
        </w:rPr>
        <w:t>Connections</w:t>
      </w:r>
    </w:p>
    <w:p w14:paraId="15040954" w14:textId="67336A7E" w:rsidR="00DD08D0" w:rsidRPr="00FC0B61" w:rsidRDefault="00DD08D0" w:rsidP="00DD08D0">
      <w:pPr>
        <w:pStyle w:val="ListParagraph"/>
        <w:numPr>
          <w:ilvl w:val="0"/>
          <w:numId w:val="7"/>
        </w:numPr>
        <w:rPr>
          <w:rFonts w:ascii="Times New Roman" w:hAnsi="Times New Roman" w:cs="Times New Roman"/>
        </w:rPr>
      </w:pPr>
      <w:r w:rsidRPr="00FC0B61">
        <w:rPr>
          <w:rFonts w:ascii="Times New Roman" w:hAnsi="Times New Roman" w:cs="Times New Roman"/>
        </w:rPr>
        <w:t>Representation</w:t>
      </w:r>
    </w:p>
    <w:p w14:paraId="5AC50BA1" w14:textId="545C0FE1" w:rsidR="007A6273" w:rsidRPr="00FC0B61" w:rsidRDefault="007A6273" w:rsidP="007A6273">
      <w:pPr>
        <w:pStyle w:val="ListParagraph"/>
        <w:numPr>
          <w:ilvl w:val="1"/>
          <w:numId w:val="7"/>
        </w:numPr>
        <w:rPr>
          <w:rFonts w:ascii="Times New Roman" w:hAnsi="Times New Roman" w:cs="Times New Roman"/>
        </w:rPr>
      </w:pPr>
      <w:r w:rsidRPr="00FC0B61">
        <w:rPr>
          <w:rFonts w:ascii="Times New Roman" w:hAnsi="Times New Roman" w:cs="Times New Roman"/>
        </w:rPr>
        <w:t>Using these two process standards, students must first understand what number each tally represents, as well as what number each bar on the graph represents. Once realizing what each represents, students must then make the connection between the number represented in Bar x and the corresponding number represented through tallies.</w:t>
      </w:r>
    </w:p>
    <w:p w14:paraId="2BF359F0" w14:textId="77777777" w:rsidR="008E3035" w:rsidRPr="00FC0B61" w:rsidRDefault="008E3035" w:rsidP="008E3035">
      <w:pPr>
        <w:rPr>
          <w:rFonts w:ascii="Times New Roman" w:hAnsi="Times New Roman" w:cs="Times New Roman"/>
        </w:rPr>
      </w:pPr>
    </w:p>
    <w:p w14:paraId="7C858491" w14:textId="77777777" w:rsidR="008E3035" w:rsidRPr="00FC0B61" w:rsidRDefault="008E3035" w:rsidP="008E3035">
      <w:pPr>
        <w:rPr>
          <w:rFonts w:ascii="Times New Roman" w:hAnsi="Times New Roman" w:cs="Times New Roman"/>
        </w:rPr>
      </w:pPr>
    </w:p>
    <w:p w14:paraId="6FAE368F" w14:textId="2FB72145" w:rsidR="008E3035" w:rsidRDefault="008E3035" w:rsidP="008E3035">
      <w:pPr>
        <w:rPr>
          <w:rFonts w:ascii="Times New Roman" w:hAnsi="Times New Roman" w:cs="Times New Roman"/>
        </w:rPr>
      </w:pPr>
      <w:r w:rsidRPr="00FC0B61">
        <w:rPr>
          <w:rFonts w:ascii="Times New Roman" w:hAnsi="Times New Roman" w:cs="Times New Roman"/>
          <w:i/>
        </w:rPr>
        <w:t>Part C:</w:t>
      </w:r>
      <w:r w:rsidR="00FC0B61" w:rsidRPr="00FC0B61">
        <w:rPr>
          <w:rFonts w:ascii="Times New Roman" w:hAnsi="Times New Roman" w:cs="Times New Roman"/>
        </w:rPr>
        <w:t xml:space="preserve"> VA Math Standards 2016</w:t>
      </w:r>
    </w:p>
    <w:p w14:paraId="1F841F5F" w14:textId="77777777" w:rsidR="00FC0B61" w:rsidRDefault="00FC0B61" w:rsidP="008E3035">
      <w:pPr>
        <w:rPr>
          <w:rFonts w:ascii="Times New Roman" w:hAnsi="Times New Roman" w:cs="Times New Roman"/>
        </w:rPr>
      </w:pPr>
    </w:p>
    <w:p w14:paraId="6071DB65" w14:textId="4D28BFA4" w:rsidR="00CA6B65" w:rsidRDefault="00CA6B65" w:rsidP="008E3035">
      <w:pPr>
        <w:rPr>
          <w:rFonts w:ascii="Times New Roman" w:hAnsi="Times New Roman" w:cs="Times New Roman"/>
        </w:rPr>
      </w:pPr>
      <w:r>
        <w:rPr>
          <w:rFonts w:ascii="Times New Roman" w:hAnsi="Times New Roman" w:cs="Times New Roman"/>
        </w:rPr>
        <w:t>Standards of Learning addressed in question #2</w:t>
      </w:r>
    </w:p>
    <w:p w14:paraId="544DE610" w14:textId="77777777" w:rsidR="004344C2" w:rsidRDefault="004344C2" w:rsidP="004344C2">
      <w:pPr>
        <w:ind w:left="720"/>
        <w:rPr>
          <w:rFonts w:ascii="Times New Roman" w:hAnsi="Times New Roman" w:cs="Times New Roman"/>
          <w:u w:val="single"/>
        </w:rPr>
      </w:pPr>
      <w:r w:rsidRPr="004344C2">
        <w:rPr>
          <w:rFonts w:ascii="Times New Roman" w:hAnsi="Times New Roman" w:cs="Times New Roman"/>
        </w:rPr>
        <w:t xml:space="preserve">K.9 The student will compare two objects or events, using direct comparisons, according to one or more of the following attributes: length (longer, shorter), height (taller, shorter), weight (heavier, lighter), temperature (hotter, colder), volume (more, less), and </w:t>
      </w:r>
      <w:r w:rsidRPr="00794369">
        <w:rPr>
          <w:rFonts w:ascii="Times New Roman" w:hAnsi="Times New Roman" w:cs="Times New Roman"/>
          <w:highlight w:val="cyan"/>
        </w:rPr>
        <w:t>time (longer, shorter).</w:t>
      </w:r>
    </w:p>
    <w:p w14:paraId="1C50109E" w14:textId="1DB7BC30" w:rsidR="003D1E1B" w:rsidRDefault="003D1E1B" w:rsidP="004344C2">
      <w:pPr>
        <w:ind w:left="720"/>
        <w:rPr>
          <w:rFonts w:ascii="Times New Roman" w:hAnsi="Times New Roman" w:cs="Times New Roman"/>
          <w:i/>
        </w:rPr>
      </w:pPr>
      <w:r>
        <w:rPr>
          <w:rFonts w:ascii="Times New Roman" w:hAnsi="Times New Roman" w:cs="Times New Roman"/>
          <w:i/>
        </w:rPr>
        <w:t>This standard is not featured in the attached curriculum framework. Henceforth, the 2009 Standard’s (K.9 The student will tell time to the hour, using analog and digital clocks) bullet points will be used.</w:t>
      </w:r>
    </w:p>
    <w:p w14:paraId="262BCC2C" w14:textId="77777777" w:rsidR="003D1E1B" w:rsidRDefault="003D1E1B" w:rsidP="003D1E1B">
      <w:pPr>
        <w:pStyle w:val="ListParagraph"/>
        <w:numPr>
          <w:ilvl w:val="0"/>
          <w:numId w:val="12"/>
        </w:numPr>
        <w:rPr>
          <w:rFonts w:ascii="Times New Roman" w:hAnsi="Times New Roman" w:cs="Times New Roman"/>
        </w:rPr>
      </w:pPr>
      <w:r w:rsidRPr="003D1E1B">
        <w:rPr>
          <w:rFonts w:ascii="Times New Roman" w:hAnsi="Times New Roman" w:cs="Times New Roman"/>
        </w:rPr>
        <w:t xml:space="preserve">Many experiences in relating time on the hour to daily routines and school schedules (e.g., catching the bus, lunch time, recess time, and resource time) help students develop personal referents for time. </w:t>
      </w:r>
    </w:p>
    <w:p w14:paraId="2CBB3928" w14:textId="5ABE0609" w:rsidR="003D1E1B" w:rsidRPr="003D1E1B" w:rsidRDefault="003D1E1B" w:rsidP="003D1E1B">
      <w:pPr>
        <w:pStyle w:val="ListParagraph"/>
        <w:numPr>
          <w:ilvl w:val="0"/>
          <w:numId w:val="12"/>
        </w:numPr>
        <w:rPr>
          <w:rFonts w:ascii="Times New Roman" w:hAnsi="Times New Roman" w:cs="Times New Roman"/>
        </w:rPr>
      </w:pPr>
      <w:r w:rsidRPr="003D1E1B">
        <w:rPr>
          <w:rFonts w:ascii="Times New Roman" w:hAnsi="Times New Roman" w:cs="Times New Roman"/>
        </w:rPr>
        <w:t xml:space="preserve">Making sense of telling time to the nearest hour is reinforced when students recognize the positions of the hands on an analog clock and identify the corresponding time to the hour. </w:t>
      </w:r>
    </w:p>
    <w:p w14:paraId="7682CF6B" w14:textId="77777777" w:rsidR="004344C2" w:rsidRDefault="004344C2" w:rsidP="00854812">
      <w:pPr>
        <w:ind w:left="720"/>
        <w:rPr>
          <w:rFonts w:ascii="Times New Roman" w:hAnsi="Times New Roman" w:cs="Times New Roman"/>
        </w:rPr>
      </w:pPr>
    </w:p>
    <w:p w14:paraId="135C24C6" w14:textId="77777777" w:rsidR="004344C2" w:rsidRDefault="004344C2" w:rsidP="00854812">
      <w:pPr>
        <w:ind w:left="720"/>
        <w:rPr>
          <w:rFonts w:ascii="Times New Roman" w:hAnsi="Times New Roman" w:cs="Times New Roman"/>
        </w:rPr>
      </w:pPr>
    </w:p>
    <w:p w14:paraId="1DBC4DE0" w14:textId="77777777" w:rsidR="00854812" w:rsidRDefault="00854812" w:rsidP="00854812">
      <w:pPr>
        <w:ind w:left="720"/>
        <w:rPr>
          <w:rFonts w:ascii="Times New Roman" w:hAnsi="Times New Roman" w:cs="Times New Roman"/>
        </w:rPr>
      </w:pPr>
      <w:r w:rsidRPr="00854812">
        <w:rPr>
          <w:rFonts w:ascii="Times New Roman" w:hAnsi="Times New Roman" w:cs="Times New Roman"/>
        </w:rPr>
        <w:t xml:space="preserve">3.9 The student will </w:t>
      </w:r>
    </w:p>
    <w:p w14:paraId="2DD6370D" w14:textId="77777777" w:rsidR="00854812" w:rsidRDefault="00854812" w:rsidP="00854812">
      <w:pPr>
        <w:ind w:left="720"/>
        <w:rPr>
          <w:rFonts w:ascii="Times New Roman" w:hAnsi="Times New Roman" w:cs="Times New Roman"/>
        </w:rPr>
      </w:pPr>
      <w:r w:rsidRPr="00854812">
        <w:rPr>
          <w:rFonts w:ascii="Times New Roman" w:hAnsi="Times New Roman" w:cs="Times New Roman"/>
        </w:rPr>
        <w:t xml:space="preserve">a) tell time to the nearest minute, using analog and digital clocks; </w:t>
      </w:r>
    </w:p>
    <w:p w14:paraId="4F2C2A42" w14:textId="77777777" w:rsidR="00854812" w:rsidRDefault="00854812" w:rsidP="00854812">
      <w:pPr>
        <w:ind w:left="720"/>
        <w:rPr>
          <w:rFonts w:ascii="Times New Roman" w:hAnsi="Times New Roman" w:cs="Times New Roman"/>
        </w:rPr>
      </w:pPr>
      <w:r w:rsidRPr="00854812">
        <w:rPr>
          <w:rFonts w:ascii="Times New Roman" w:hAnsi="Times New Roman" w:cs="Times New Roman"/>
        </w:rPr>
        <w:t xml:space="preserve">b) solve practical problems related to elapsed time in one-hour increments within a 12- hour period; and </w:t>
      </w:r>
    </w:p>
    <w:p w14:paraId="3667FC4F" w14:textId="6C5E0F40" w:rsidR="00854812" w:rsidRDefault="00854812" w:rsidP="00854812">
      <w:pPr>
        <w:ind w:left="720"/>
        <w:rPr>
          <w:rFonts w:ascii="Times New Roman" w:hAnsi="Times New Roman" w:cs="Times New Roman"/>
        </w:rPr>
      </w:pPr>
      <w:r w:rsidRPr="009B6001">
        <w:rPr>
          <w:rFonts w:ascii="Times New Roman" w:hAnsi="Times New Roman" w:cs="Times New Roman"/>
          <w:highlight w:val="cyan"/>
        </w:rPr>
        <w:t>c) identify equivalent periods of time and solve practical problems related to equivalent periods of time.</w:t>
      </w:r>
      <w:r w:rsidRPr="00854812">
        <w:rPr>
          <w:rFonts w:ascii="Times New Roman" w:hAnsi="Times New Roman" w:cs="Times New Roman"/>
        </w:rPr>
        <w:t xml:space="preserve"> </w:t>
      </w:r>
    </w:p>
    <w:p w14:paraId="0C5BF286" w14:textId="77777777" w:rsidR="00DF572C" w:rsidRPr="00DF572C" w:rsidRDefault="00DF572C" w:rsidP="00DF572C">
      <w:pPr>
        <w:pStyle w:val="ListParagraph"/>
        <w:numPr>
          <w:ilvl w:val="0"/>
          <w:numId w:val="8"/>
        </w:numPr>
        <w:rPr>
          <w:rFonts w:ascii="Times New Roman" w:hAnsi="Times New Roman" w:cs="Times New Roman"/>
        </w:rPr>
      </w:pPr>
      <w:r w:rsidRPr="00DF572C">
        <w:rPr>
          <w:rFonts w:ascii="Times New Roman" w:hAnsi="Times New Roman" w:cs="Times New Roman"/>
        </w:rPr>
        <w:t>The use of an analog clock facilitates the understanding of time relationships between minutes and hours and hours and days.</w:t>
      </w:r>
    </w:p>
    <w:p w14:paraId="7047F8C4" w14:textId="23933041" w:rsidR="00DF572C" w:rsidRPr="00DF572C" w:rsidRDefault="00DF572C" w:rsidP="00DF572C">
      <w:pPr>
        <w:pStyle w:val="ListParagraph"/>
        <w:numPr>
          <w:ilvl w:val="0"/>
          <w:numId w:val="8"/>
        </w:numPr>
        <w:rPr>
          <w:rFonts w:ascii="Times New Roman" w:hAnsi="Times New Roman" w:cs="Times New Roman"/>
        </w:rPr>
      </w:pPr>
      <w:r w:rsidRPr="00DF572C">
        <w:rPr>
          <w:rFonts w:ascii="Times New Roman" w:hAnsi="Times New Roman" w:cs="Times New Roman"/>
        </w:rPr>
        <w:t xml:space="preserve">Students need to understand that there are sixty minutes in an hour when using analog and digital clocks. </w:t>
      </w:r>
    </w:p>
    <w:p w14:paraId="53255A1C" w14:textId="77777777" w:rsidR="00CA6B65" w:rsidRDefault="00CA6B65" w:rsidP="008E3035">
      <w:pPr>
        <w:rPr>
          <w:rFonts w:ascii="Times New Roman" w:hAnsi="Times New Roman" w:cs="Times New Roman"/>
        </w:rPr>
      </w:pPr>
    </w:p>
    <w:p w14:paraId="78D515E1" w14:textId="660D2528" w:rsidR="00CA6B65" w:rsidRDefault="00CA6B65" w:rsidP="00CA6B65">
      <w:pPr>
        <w:rPr>
          <w:rFonts w:ascii="Times New Roman" w:hAnsi="Times New Roman" w:cs="Times New Roman"/>
        </w:rPr>
      </w:pPr>
      <w:r>
        <w:rPr>
          <w:rFonts w:ascii="Times New Roman" w:hAnsi="Times New Roman" w:cs="Times New Roman"/>
        </w:rPr>
        <w:t>Standards of Learn</w:t>
      </w:r>
      <w:r w:rsidR="006C32E1">
        <w:rPr>
          <w:rFonts w:ascii="Times New Roman" w:hAnsi="Times New Roman" w:cs="Times New Roman"/>
        </w:rPr>
        <w:t>ing addressed in question #8</w:t>
      </w:r>
    </w:p>
    <w:p w14:paraId="5CA23644" w14:textId="77777777" w:rsidR="00AF7F38" w:rsidRDefault="00AF7F38" w:rsidP="00AF7F38">
      <w:pPr>
        <w:ind w:left="720"/>
        <w:rPr>
          <w:rFonts w:ascii="Times New Roman" w:hAnsi="Times New Roman" w:cs="Times New Roman"/>
        </w:rPr>
      </w:pPr>
      <w:r w:rsidRPr="00AF7F38">
        <w:rPr>
          <w:rFonts w:ascii="Times New Roman" w:hAnsi="Times New Roman" w:cs="Times New Roman"/>
        </w:rPr>
        <w:t xml:space="preserve">2.15 The student will </w:t>
      </w:r>
    </w:p>
    <w:p w14:paraId="265EC0D9" w14:textId="77777777" w:rsidR="00AF7F38" w:rsidRDefault="00AF7F38" w:rsidP="00AF7F38">
      <w:pPr>
        <w:ind w:left="720"/>
        <w:rPr>
          <w:rFonts w:ascii="Times New Roman" w:hAnsi="Times New Roman" w:cs="Times New Roman"/>
        </w:rPr>
      </w:pPr>
      <w:r w:rsidRPr="00AF7F38">
        <w:rPr>
          <w:rFonts w:ascii="Times New Roman" w:hAnsi="Times New Roman" w:cs="Times New Roman"/>
        </w:rPr>
        <w:t xml:space="preserve">a) collect, organize, and represent data in pictographs and bar graphs; and </w:t>
      </w:r>
    </w:p>
    <w:p w14:paraId="53D9D16D" w14:textId="1C191BC0" w:rsidR="00AF7F38" w:rsidRDefault="00AF7F38" w:rsidP="00AF7F38">
      <w:pPr>
        <w:ind w:left="720"/>
        <w:rPr>
          <w:rFonts w:ascii="Times New Roman" w:hAnsi="Times New Roman" w:cs="Times New Roman"/>
        </w:rPr>
      </w:pPr>
      <w:r w:rsidRPr="009B6001">
        <w:rPr>
          <w:rFonts w:ascii="Times New Roman" w:hAnsi="Times New Roman" w:cs="Times New Roman"/>
          <w:highlight w:val="cyan"/>
        </w:rPr>
        <w:t>b) read and interpret data represented in pictographs and bar graphs.</w:t>
      </w:r>
    </w:p>
    <w:p w14:paraId="2539AB10" w14:textId="77777777" w:rsidR="00DF572C" w:rsidRPr="00DF572C" w:rsidRDefault="00DF572C" w:rsidP="00DF572C">
      <w:pPr>
        <w:pStyle w:val="ListParagraph"/>
        <w:numPr>
          <w:ilvl w:val="0"/>
          <w:numId w:val="11"/>
        </w:numPr>
        <w:rPr>
          <w:rFonts w:ascii="Times New Roman" w:hAnsi="Times New Roman" w:cs="Times New Roman"/>
        </w:rPr>
      </w:pPr>
      <w:r w:rsidRPr="00DF572C">
        <w:rPr>
          <w:rFonts w:ascii="Times New Roman" w:hAnsi="Times New Roman" w:cs="Times New Roman"/>
        </w:rPr>
        <w:t>The purpose of a graph is to represent data gathered to answer a question.</w:t>
      </w:r>
    </w:p>
    <w:p w14:paraId="4DE241EE" w14:textId="7CF28DD4" w:rsidR="00DF572C" w:rsidRPr="00F20E74" w:rsidRDefault="00F20E74" w:rsidP="00F20E74">
      <w:pPr>
        <w:pStyle w:val="ListParagraph"/>
        <w:numPr>
          <w:ilvl w:val="0"/>
          <w:numId w:val="11"/>
        </w:numPr>
        <w:rPr>
          <w:rFonts w:ascii="Times New Roman" w:hAnsi="Times New Roman" w:cs="Times New Roman"/>
        </w:rPr>
      </w:pPr>
      <w:r w:rsidRPr="00F20E74">
        <w:rPr>
          <w:rFonts w:ascii="Times New Roman" w:hAnsi="Times New Roman" w:cs="Times New Roman"/>
        </w:rPr>
        <w:t>A bar graph uses horizontal or vertical parallel bars to represent counts for several categories. One bar is used for each category, with the length of the bar representing the count for that category.</w:t>
      </w:r>
    </w:p>
    <w:p w14:paraId="10C369E1" w14:textId="77777777" w:rsidR="00DF2C5A" w:rsidRDefault="00DF2C5A" w:rsidP="00AF7F38">
      <w:pPr>
        <w:ind w:left="720"/>
        <w:rPr>
          <w:rFonts w:ascii="Times New Roman" w:hAnsi="Times New Roman" w:cs="Times New Roman"/>
        </w:rPr>
      </w:pPr>
    </w:p>
    <w:p w14:paraId="00981F77" w14:textId="5AA6D1A4" w:rsidR="00DF2C5A" w:rsidRDefault="00DF2C5A" w:rsidP="00DF2C5A">
      <w:pPr>
        <w:ind w:left="720"/>
        <w:rPr>
          <w:rFonts w:ascii="Times New Roman" w:hAnsi="Times New Roman" w:cs="Times New Roman"/>
        </w:rPr>
      </w:pPr>
      <w:r w:rsidRPr="00DF2C5A">
        <w:rPr>
          <w:rFonts w:ascii="Times New Roman" w:hAnsi="Times New Roman" w:cs="Times New Roman"/>
        </w:rPr>
        <w:t xml:space="preserve">4.14 The student will </w:t>
      </w:r>
      <w:r>
        <w:rPr>
          <w:rFonts w:ascii="Times New Roman" w:hAnsi="Times New Roman" w:cs="Times New Roman"/>
        </w:rPr>
        <w:t>*</w:t>
      </w:r>
    </w:p>
    <w:p w14:paraId="662A0042" w14:textId="77777777" w:rsidR="00DF2C5A" w:rsidRDefault="00DF2C5A" w:rsidP="00DF2C5A">
      <w:pPr>
        <w:ind w:left="720"/>
        <w:rPr>
          <w:rFonts w:ascii="Times New Roman" w:hAnsi="Times New Roman" w:cs="Times New Roman"/>
        </w:rPr>
      </w:pPr>
      <w:r w:rsidRPr="00DF2C5A">
        <w:rPr>
          <w:rFonts w:ascii="Times New Roman" w:hAnsi="Times New Roman" w:cs="Times New Roman"/>
        </w:rPr>
        <w:t xml:space="preserve">a) collect, organize, and represent data in bar graphs and line graphs; </w:t>
      </w:r>
    </w:p>
    <w:p w14:paraId="106793B3" w14:textId="77777777" w:rsidR="00DF2C5A" w:rsidRPr="009B6001" w:rsidRDefault="00DF2C5A" w:rsidP="00DF2C5A">
      <w:pPr>
        <w:ind w:left="720"/>
        <w:rPr>
          <w:rFonts w:ascii="Times New Roman" w:hAnsi="Times New Roman" w:cs="Times New Roman"/>
          <w:highlight w:val="cyan"/>
        </w:rPr>
      </w:pPr>
      <w:r w:rsidRPr="009B6001">
        <w:rPr>
          <w:rFonts w:ascii="Times New Roman" w:hAnsi="Times New Roman" w:cs="Times New Roman"/>
          <w:highlight w:val="cyan"/>
        </w:rPr>
        <w:t xml:space="preserve">b) interpret data represented in bar graphs and line graphs; and </w:t>
      </w:r>
    </w:p>
    <w:p w14:paraId="4CC55B9E" w14:textId="4A588A79" w:rsidR="00DF2C5A" w:rsidRDefault="00DF2C5A" w:rsidP="00DF2C5A">
      <w:pPr>
        <w:ind w:left="720"/>
        <w:rPr>
          <w:rFonts w:ascii="Times New Roman" w:hAnsi="Times New Roman" w:cs="Times New Roman"/>
        </w:rPr>
      </w:pPr>
      <w:r w:rsidRPr="009B6001">
        <w:rPr>
          <w:rFonts w:ascii="Times New Roman" w:hAnsi="Times New Roman" w:cs="Times New Roman"/>
          <w:highlight w:val="cyan"/>
        </w:rPr>
        <w:t>c) compare two different representations of the same data (e.g., a set of data displayed on a chart and a bar graph, a chart and a line graph, or a pictograph and a bar graph).</w:t>
      </w:r>
    </w:p>
    <w:p w14:paraId="4AAD5C79" w14:textId="77777777" w:rsidR="00DF572C" w:rsidRPr="00DF572C" w:rsidRDefault="00DF572C" w:rsidP="00DF572C">
      <w:pPr>
        <w:pStyle w:val="ListParagraph"/>
        <w:numPr>
          <w:ilvl w:val="0"/>
          <w:numId w:val="10"/>
        </w:numPr>
        <w:rPr>
          <w:rFonts w:ascii="Times New Roman" w:hAnsi="Times New Roman" w:cs="Times New Roman"/>
        </w:rPr>
      </w:pPr>
      <w:r w:rsidRPr="00DF572C">
        <w:rPr>
          <w:rFonts w:ascii="Times New Roman" w:hAnsi="Times New Roman" w:cs="Times New Roman"/>
        </w:rPr>
        <w:t>Bar graphs display grouped data such as categories using rectangular bars whose length represents the quantity the bar represents. Bar graphs should be used to compare counts of different categories (categorical or qualitative data). Grid paper can assist students in creating graphs with greater accuracy.</w:t>
      </w:r>
    </w:p>
    <w:p w14:paraId="488A9D5C" w14:textId="2AB71D0D" w:rsidR="00DF572C" w:rsidRPr="00DF572C" w:rsidRDefault="00DF572C" w:rsidP="00DF572C">
      <w:pPr>
        <w:pStyle w:val="ListParagraph"/>
        <w:numPr>
          <w:ilvl w:val="0"/>
          <w:numId w:val="10"/>
        </w:numPr>
        <w:rPr>
          <w:rFonts w:ascii="Times New Roman" w:hAnsi="Times New Roman" w:cs="Times New Roman"/>
        </w:rPr>
      </w:pPr>
      <w:r w:rsidRPr="00DF572C">
        <w:rPr>
          <w:rFonts w:ascii="Times New Roman" w:hAnsi="Times New Roman" w:cs="Times New Roman"/>
        </w:rPr>
        <w:t xml:space="preserve">Comparing different types of representations (charts and graphs) provide students an opportunity to learn how different graphs can show different aspects of the same data. Following construction of graphs, students benefit from discussions around what information each graph provides. </w:t>
      </w:r>
    </w:p>
    <w:p w14:paraId="7372CF2A" w14:textId="77777777" w:rsidR="00DF2C5A" w:rsidRPr="00DF2C5A" w:rsidRDefault="00DF2C5A" w:rsidP="00DF2C5A">
      <w:pPr>
        <w:ind w:left="720"/>
        <w:rPr>
          <w:rFonts w:ascii="Times New Roman" w:hAnsi="Times New Roman" w:cs="Times New Roman"/>
        </w:rPr>
      </w:pPr>
    </w:p>
    <w:p w14:paraId="41C52823" w14:textId="04956C92" w:rsidR="00DF2C5A" w:rsidRPr="00DF2C5A" w:rsidRDefault="00DF2C5A" w:rsidP="00DF2C5A">
      <w:pPr>
        <w:ind w:left="720"/>
        <w:rPr>
          <w:rFonts w:ascii="Times New Roman" w:hAnsi="Times New Roman" w:cs="Times New Roman"/>
          <w:i/>
        </w:rPr>
      </w:pPr>
      <w:r w:rsidRPr="00DF2C5A">
        <w:rPr>
          <w:rFonts w:ascii="Times New Roman" w:hAnsi="Times New Roman" w:cs="Times New Roman"/>
          <w:b/>
          <w:i/>
        </w:rPr>
        <w:t>*</w:t>
      </w:r>
      <w:r w:rsidRPr="00DF2C5A">
        <w:rPr>
          <w:rFonts w:ascii="Times New Roman" w:hAnsi="Times New Roman" w:cs="Times New Roman"/>
          <w:i/>
        </w:rPr>
        <w:t xml:space="preserve">While the first two </w:t>
      </w:r>
      <w:proofErr w:type="spellStart"/>
      <w:r w:rsidRPr="00DF2C5A">
        <w:rPr>
          <w:rFonts w:ascii="Times New Roman" w:hAnsi="Times New Roman" w:cs="Times New Roman"/>
          <w:i/>
        </w:rPr>
        <w:t>substandards</w:t>
      </w:r>
      <w:proofErr w:type="spellEnd"/>
      <w:r w:rsidRPr="00DF2C5A">
        <w:rPr>
          <w:rFonts w:ascii="Times New Roman" w:hAnsi="Times New Roman" w:cs="Times New Roman"/>
          <w:i/>
        </w:rPr>
        <w:t xml:space="preserve"> are the same</w:t>
      </w:r>
      <w:r>
        <w:rPr>
          <w:rFonts w:ascii="Times New Roman" w:hAnsi="Times New Roman" w:cs="Times New Roman"/>
          <w:i/>
        </w:rPr>
        <w:t xml:space="preserve"> in 4.14 as 2.15</w:t>
      </w:r>
      <w:r w:rsidRPr="00DF2C5A">
        <w:rPr>
          <w:rFonts w:ascii="Times New Roman" w:hAnsi="Times New Roman" w:cs="Times New Roman"/>
          <w:i/>
        </w:rPr>
        <w:t>, part c really illustrates the goal of question 8, showing how skills build over time</w:t>
      </w:r>
    </w:p>
    <w:p w14:paraId="338DA10C" w14:textId="77777777" w:rsidR="006C32E1" w:rsidRPr="006C32E1" w:rsidRDefault="006C32E1" w:rsidP="006C32E1">
      <w:pPr>
        <w:ind w:left="720"/>
        <w:rPr>
          <w:rFonts w:ascii="Times New Roman" w:hAnsi="Times New Roman" w:cs="Times New Roman"/>
        </w:rPr>
      </w:pPr>
    </w:p>
    <w:p w14:paraId="21576B51" w14:textId="77777777" w:rsidR="006C32E1" w:rsidRPr="00FC0B61" w:rsidRDefault="006C32E1" w:rsidP="00CA6B65">
      <w:pPr>
        <w:rPr>
          <w:rFonts w:ascii="Times New Roman" w:hAnsi="Times New Roman" w:cs="Times New Roman"/>
        </w:rPr>
      </w:pPr>
    </w:p>
    <w:p w14:paraId="5AFEB791" w14:textId="30634948" w:rsidR="00CA6B65" w:rsidRDefault="00D51027" w:rsidP="008E3035">
      <w:pPr>
        <w:rPr>
          <w:rFonts w:ascii="Times New Roman" w:hAnsi="Times New Roman" w:cs="Times New Roman"/>
          <w:b/>
        </w:rPr>
      </w:pPr>
      <w:r>
        <w:rPr>
          <w:rFonts w:ascii="Times New Roman" w:hAnsi="Times New Roman" w:cs="Times New Roman"/>
          <w:b/>
        </w:rPr>
        <w:t>Part 3: Connections to Spring 2014 or 2012 Virginia Test Results and Practice Problems</w:t>
      </w:r>
    </w:p>
    <w:p w14:paraId="023163F2" w14:textId="77777777" w:rsidR="00AC7749" w:rsidRDefault="00AC7749" w:rsidP="008E3035">
      <w:pPr>
        <w:rPr>
          <w:rFonts w:ascii="Times New Roman" w:hAnsi="Times New Roman" w:cs="Times New Roman"/>
          <w:b/>
        </w:rPr>
      </w:pPr>
    </w:p>
    <w:p w14:paraId="3BD3DA89" w14:textId="596E761E" w:rsidR="00AC7749" w:rsidRDefault="00AC7749" w:rsidP="008E3035">
      <w:pPr>
        <w:rPr>
          <w:rFonts w:ascii="Times New Roman" w:hAnsi="Times New Roman" w:cs="Times New Roman"/>
        </w:rPr>
      </w:pPr>
      <w:r>
        <w:rPr>
          <w:rFonts w:ascii="Times New Roman" w:hAnsi="Times New Roman" w:cs="Times New Roman"/>
          <w:i/>
        </w:rPr>
        <w:t xml:space="preserve">Part A: </w:t>
      </w:r>
      <w:r>
        <w:rPr>
          <w:rFonts w:ascii="Times New Roman" w:hAnsi="Times New Roman" w:cs="Times New Roman"/>
        </w:rPr>
        <w:t>Finding Released SOL Test Items</w:t>
      </w:r>
    </w:p>
    <w:p w14:paraId="64DE389F" w14:textId="77777777" w:rsidR="00CB0C24" w:rsidRDefault="00CB0C24" w:rsidP="008E3035">
      <w:pPr>
        <w:rPr>
          <w:rFonts w:ascii="Times New Roman" w:hAnsi="Times New Roman" w:cs="Times New Roman"/>
        </w:rPr>
      </w:pPr>
    </w:p>
    <w:p w14:paraId="3C2F10D7" w14:textId="1B0AB064" w:rsidR="00CB0C24" w:rsidRDefault="00CB0C24" w:rsidP="008E3035">
      <w:pPr>
        <w:rPr>
          <w:rFonts w:ascii="Times New Roman" w:hAnsi="Times New Roman" w:cs="Times New Roman"/>
        </w:rPr>
      </w:pPr>
      <w:r>
        <w:rPr>
          <w:rFonts w:ascii="Times New Roman" w:hAnsi="Times New Roman" w:cs="Times New Roman"/>
        </w:rPr>
        <w:tab/>
        <w:t>Found them!</w:t>
      </w:r>
    </w:p>
    <w:p w14:paraId="74A5E337" w14:textId="77777777" w:rsidR="00CB0C24" w:rsidRDefault="00CB0C24" w:rsidP="008E3035">
      <w:pPr>
        <w:rPr>
          <w:rFonts w:ascii="Times New Roman" w:hAnsi="Times New Roman" w:cs="Times New Roman"/>
        </w:rPr>
      </w:pPr>
    </w:p>
    <w:p w14:paraId="041DA61A" w14:textId="0BEDDE70" w:rsidR="00CB0C24" w:rsidRDefault="00CB0C24" w:rsidP="008E3035">
      <w:pPr>
        <w:rPr>
          <w:rFonts w:ascii="Times New Roman" w:hAnsi="Times New Roman" w:cs="Times New Roman"/>
        </w:rPr>
      </w:pPr>
      <w:r>
        <w:rPr>
          <w:rFonts w:ascii="Times New Roman" w:hAnsi="Times New Roman" w:cs="Times New Roman"/>
        </w:rPr>
        <w:t xml:space="preserve">Part B: </w:t>
      </w:r>
      <w:r w:rsidR="008043C1">
        <w:rPr>
          <w:rFonts w:ascii="Times New Roman" w:hAnsi="Times New Roman" w:cs="Times New Roman"/>
        </w:rPr>
        <w:t>The Released Items</w:t>
      </w:r>
    </w:p>
    <w:p w14:paraId="6FF3075D" w14:textId="77777777" w:rsidR="00AC7749" w:rsidRDefault="00AC7749" w:rsidP="008E3035">
      <w:pPr>
        <w:rPr>
          <w:rFonts w:ascii="Times New Roman" w:hAnsi="Times New Roman" w:cs="Times New Roman"/>
        </w:rPr>
      </w:pPr>
    </w:p>
    <w:p w14:paraId="7DB63622" w14:textId="3CFAB5ED" w:rsidR="00AC7749" w:rsidRDefault="00CB0C24" w:rsidP="008E3035">
      <w:pPr>
        <w:rPr>
          <w:rFonts w:ascii="Times New Roman" w:hAnsi="Times New Roman" w:cs="Times New Roman"/>
        </w:rPr>
      </w:pPr>
      <w:r>
        <w:rPr>
          <w:rFonts w:ascii="Times New Roman" w:hAnsi="Times New Roman" w:cs="Times New Roman"/>
        </w:rPr>
        <w:t>Question #2</w:t>
      </w:r>
    </w:p>
    <w:p w14:paraId="71B1619D" w14:textId="77777777" w:rsidR="00CB0C24" w:rsidRDefault="00CB0C24" w:rsidP="008E3035">
      <w:pPr>
        <w:rPr>
          <w:rFonts w:ascii="Times New Roman" w:hAnsi="Times New Roman" w:cs="Times New Roman"/>
        </w:rPr>
      </w:pPr>
    </w:p>
    <w:p w14:paraId="79222288" w14:textId="726532AD" w:rsidR="00CB0C24" w:rsidRPr="00CB0C24" w:rsidRDefault="00CB0C24" w:rsidP="00CB0C24">
      <w:pPr>
        <w:pStyle w:val="ListParagraph"/>
        <w:numPr>
          <w:ilvl w:val="0"/>
          <w:numId w:val="13"/>
        </w:numPr>
        <w:rPr>
          <w:rFonts w:ascii="Times New Roman" w:hAnsi="Times New Roman" w:cs="Times New Roman"/>
        </w:rPr>
      </w:pPr>
      <w:r w:rsidRPr="00CB0C24">
        <w:rPr>
          <w:rFonts w:ascii="Times New Roman" w:hAnsi="Times New Roman" w:cs="Times New Roman"/>
        </w:rPr>
        <w:t>Grade Level: 3</w:t>
      </w:r>
      <w:r w:rsidR="008043C1">
        <w:rPr>
          <w:rFonts w:ascii="Times New Roman" w:hAnsi="Times New Roman" w:cs="Times New Roman"/>
        </w:rPr>
        <w:t xml:space="preserve"> (Spring 2014)</w:t>
      </w:r>
    </w:p>
    <w:p w14:paraId="2D93A8A7" w14:textId="3BE8F438" w:rsidR="00CB0C24" w:rsidRDefault="00CB0C24" w:rsidP="008E3035">
      <w:pPr>
        <w:rPr>
          <w:rFonts w:ascii="Times New Roman" w:hAnsi="Times New Roman" w:cs="Times New Roman"/>
        </w:rPr>
      </w:pPr>
      <w:r>
        <w:rPr>
          <w:rFonts w:ascii="Times New Roman" w:hAnsi="Times New Roman" w:cs="Times New Roman"/>
          <w:noProof/>
        </w:rPr>
        <w:drawing>
          <wp:inline distT="0" distB="0" distL="0" distR="0" wp14:anchorId="30575621" wp14:editId="0BDCC0D1">
            <wp:extent cx="5939155" cy="1524000"/>
            <wp:effectExtent l="0" t="0" r="4445" b="0"/>
            <wp:docPr id="1" name="Picture 1" descr="../grade%203%20q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e%203%20q1.png"/>
                    <pic:cNvPicPr>
                      <a:picLocks noChangeAspect="1" noChangeArrowheads="1"/>
                    </pic:cNvPicPr>
                  </pic:nvPicPr>
                  <pic:blipFill rotWithShape="1">
                    <a:blip r:embed="rId8">
                      <a:extLst>
                        <a:ext uri="{28A0092B-C50C-407E-A947-70E740481C1C}">
                          <a14:useLocalDpi xmlns:a14="http://schemas.microsoft.com/office/drawing/2010/main" val="0"/>
                        </a:ext>
                      </a:extLst>
                    </a:blip>
                    <a:srcRect b="60585"/>
                    <a:stretch/>
                  </pic:blipFill>
                  <pic:spPr bwMode="auto">
                    <a:xfrm>
                      <a:off x="0" y="0"/>
                      <a:ext cx="5939155" cy="1524000"/>
                    </a:xfrm>
                    <a:prstGeom prst="rect">
                      <a:avLst/>
                    </a:prstGeom>
                    <a:noFill/>
                    <a:ln>
                      <a:noFill/>
                    </a:ln>
                    <a:extLst>
                      <a:ext uri="{53640926-AAD7-44D8-BBD7-CCE9431645EC}">
                        <a14:shadowObscured xmlns:a14="http://schemas.microsoft.com/office/drawing/2010/main"/>
                      </a:ext>
                    </a:extLst>
                  </pic:spPr>
                </pic:pic>
              </a:graphicData>
            </a:graphic>
          </wp:inline>
        </w:drawing>
      </w:r>
    </w:p>
    <w:p w14:paraId="2CEFBB9D" w14:textId="4D0C23D4" w:rsidR="001340DA" w:rsidRDefault="001340DA" w:rsidP="001340DA">
      <w:pPr>
        <w:ind w:left="1440"/>
        <w:rPr>
          <w:rFonts w:ascii="Times New Roman" w:hAnsi="Times New Roman" w:cs="Times New Roman"/>
        </w:rPr>
      </w:pPr>
      <w:r>
        <w:rPr>
          <w:rFonts w:ascii="Times New Roman" w:hAnsi="Times New Roman" w:cs="Times New Roman"/>
        </w:rPr>
        <w:t>This question requires an understanding of how many minutes are in 1 hour, just as with the question from Dare to Compare.</w:t>
      </w:r>
    </w:p>
    <w:p w14:paraId="2EDDC7BA" w14:textId="77777777" w:rsidR="00CB0C24" w:rsidRDefault="00CB0C24" w:rsidP="008E3035">
      <w:pPr>
        <w:rPr>
          <w:rFonts w:ascii="Times New Roman" w:hAnsi="Times New Roman" w:cs="Times New Roman"/>
        </w:rPr>
      </w:pPr>
    </w:p>
    <w:p w14:paraId="73A8FD3A" w14:textId="77D646C0" w:rsidR="00CB0C24" w:rsidRPr="00CB0C24" w:rsidRDefault="008043C1" w:rsidP="00CB0C24">
      <w:pPr>
        <w:pStyle w:val="ListParagraph"/>
        <w:numPr>
          <w:ilvl w:val="0"/>
          <w:numId w:val="14"/>
        </w:numPr>
        <w:rPr>
          <w:rFonts w:ascii="Times New Roman" w:hAnsi="Times New Roman" w:cs="Times New Roman"/>
        </w:rPr>
      </w:pPr>
      <w:r>
        <w:rPr>
          <w:rFonts w:ascii="Times New Roman" w:hAnsi="Times New Roman" w:cs="Times New Roman"/>
        </w:rPr>
        <w:t>Grade Level: 4 (Spring 2008)</w:t>
      </w:r>
    </w:p>
    <w:p w14:paraId="35078A8A" w14:textId="410E7741" w:rsidR="00CB0C24" w:rsidRDefault="008043C1" w:rsidP="008E3035">
      <w:pPr>
        <w:rPr>
          <w:rFonts w:ascii="Times New Roman" w:hAnsi="Times New Roman" w:cs="Times New Roman"/>
        </w:rPr>
      </w:pPr>
      <w:r>
        <w:rPr>
          <w:rFonts w:ascii="Times New Roman" w:hAnsi="Times New Roman" w:cs="Times New Roman"/>
          <w:noProof/>
        </w:rPr>
        <w:drawing>
          <wp:inline distT="0" distB="0" distL="0" distR="0" wp14:anchorId="130A3321" wp14:editId="30B369FA">
            <wp:extent cx="5878195" cy="1288390"/>
            <wp:effectExtent l="0" t="0" r="0" b="7620"/>
            <wp:docPr id="4" name="Picture 4" descr="../Screen%20Shot%202018-04-08%20at%204.07.1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20Shot%202018-04-08%20at%204.07.17%20PM.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2592" r="996" b="34181"/>
                    <a:stretch/>
                  </pic:blipFill>
                  <pic:spPr bwMode="auto">
                    <a:xfrm>
                      <a:off x="0" y="0"/>
                      <a:ext cx="5879961" cy="1288777"/>
                    </a:xfrm>
                    <a:prstGeom prst="rect">
                      <a:avLst/>
                    </a:prstGeom>
                    <a:noFill/>
                    <a:ln>
                      <a:noFill/>
                    </a:ln>
                    <a:extLst>
                      <a:ext uri="{53640926-AAD7-44D8-BBD7-CCE9431645EC}">
                        <a14:shadowObscured xmlns:a14="http://schemas.microsoft.com/office/drawing/2010/main"/>
                      </a:ext>
                    </a:extLst>
                  </pic:spPr>
                </pic:pic>
              </a:graphicData>
            </a:graphic>
          </wp:inline>
        </w:drawing>
      </w:r>
    </w:p>
    <w:p w14:paraId="4A1207A7" w14:textId="18E236AD" w:rsidR="00CB0C24" w:rsidRDefault="001340DA" w:rsidP="00413680">
      <w:pPr>
        <w:ind w:left="1440"/>
        <w:rPr>
          <w:rFonts w:ascii="Times New Roman" w:hAnsi="Times New Roman" w:cs="Times New Roman"/>
        </w:rPr>
      </w:pPr>
      <w:r>
        <w:rPr>
          <w:rFonts w:ascii="Times New Roman" w:hAnsi="Times New Roman" w:cs="Times New Roman"/>
        </w:rPr>
        <w:t>While not addressing time, this question still requires previous knowledge of key conversions in order to succeed. Just as question 2 asks students to recall that there are 60 minutes in 1 hour, this question requires students to know that there are 12 inches in 1 foot.</w:t>
      </w:r>
    </w:p>
    <w:p w14:paraId="1630BB0A" w14:textId="77777777" w:rsidR="00CB0C24" w:rsidRDefault="00CB0C24" w:rsidP="008E3035">
      <w:pPr>
        <w:rPr>
          <w:rFonts w:ascii="Times New Roman" w:hAnsi="Times New Roman" w:cs="Times New Roman"/>
        </w:rPr>
      </w:pPr>
    </w:p>
    <w:p w14:paraId="39583C3A" w14:textId="77777777" w:rsidR="00413680" w:rsidRDefault="00413680" w:rsidP="008E3035">
      <w:pPr>
        <w:rPr>
          <w:rFonts w:ascii="Times New Roman" w:hAnsi="Times New Roman" w:cs="Times New Roman"/>
        </w:rPr>
      </w:pPr>
    </w:p>
    <w:p w14:paraId="090B4B73" w14:textId="77777777" w:rsidR="00413680" w:rsidRDefault="00413680" w:rsidP="008E3035">
      <w:pPr>
        <w:rPr>
          <w:rFonts w:ascii="Times New Roman" w:hAnsi="Times New Roman" w:cs="Times New Roman"/>
        </w:rPr>
      </w:pPr>
    </w:p>
    <w:p w14:paraId="115A2E1B" w14:textId="77777777" w:rsidR="00413680" w:rsidRDefault="00413680" w:rsidP="008E3035">
      <w:pPr>
        <w:rPr>
          <w:rFonts w:ascii="Times New Roman" w:hAnsi="Times New Roman" w:cs="Times New Roman"/>
        </w:rPr>
      </w:pPr>
    </w:p>
    <w:p w14:paraId="4BA7858B" w14:textId="77777777" w:rsidR="00413680" w:rsidRDefault="00413680" w:rsidP="008E3035">
      <w:pPr>
        <w:rPr>
          <w:rFonts w:ascii="Times New Roman" w:hAnsi="Times New Roman" w:cs="Times New Roman"/>
        </w:rPr>
      </w:pPr>
    </w:p>
    <w:p w14:paraId="74BB0720" w14:textId="77777777" w:rsidR="00413680" w:rsidRDefault="00413680" w:rsidP="008E3035">
      <w:pPr>
        <w:rPr>
          <w:rFonts w:ascii="Times New Roman" w:hAnsi="Times New Roman" w:cs="Times New Roman"/>
        </w:rPr>
      </w:pPr>
    </w:p>
    <w:p w14:paraId="460D4A77" w14:textId="77777777" w:rsidR="00413680" w:rsidRDefault="00413680" w:rsidP="008E3035">
      <w:pPr>
        <w:rPr>
          <w:rFonts w:ascii="Times New Roman" w:hAnsi="Times New Roman" w:cs="Times New Roman"/>
        </w:rPr>
      </w:pPr>
    </w:p>
    <w:p w14:paraId="66843DAE" w14:textId="7A3F2E40" w:rsidR="00CB0C24" w:rsidRPr="008043C1" w:rsidRDefault="00CB0C24" w:rsidP="008043C1">
      <w:pPr>
        <w:rPr>
          <w:rFonts w:ascii="Times New Roman" w:hAnsi="Times New Roman" w:cs="Times New Roman"/>
        </w:rPr>
      </w:pPr>
      <w:r w:rsidRPr="008043C1">
        <w:rPr>
          <w:rFonts w:ascii="Times New Roman" w:hAnsi="Times New Roman" w:cs="Times New Roman"/>
        </w:rPr>
        <w:t>Question #8</w:t>
      </w:r>
    </w:p>
    <w:p w14:paraId="6DF57B94" w14:textId="77777777" w:rsidR="008043C1" w:rsidRDefault="008043C1" w:rsidP="008E3035">
      <w:pPr>
        <w:rPr>
          <w:rFonts w:ascii="Times New Roman" w:hAnsi="Times New Roman" w:cs="Times New Roman"/>
        </w:rPr>
      </w:pPr>
    </w:p>
    <w:p w14:paraId="7D92BBD9" w14:textId="504A06B5" w:rsidR="008043C1" w:rsidRPr="008043C1" w:rsidRDefault="008043C1" w:rsidP="008043C1">
      <w:pPr>
        <w:pStyle w:val="ListParagraph"/>
        <w:numPr>
          <w:ilvl w:val="0"/>
          <w:numId w:val="17"/>
        </w:numPr>
        <w:rPr>
          <w:rFonts w:ascii="Times New Roman" w:hAnsi="Times New Roman" w:cs="Times New Roman"/>
        </w:rPr>
      </w:pPr>
      <w:r w:rsidRPr="008043C1">
        <w:rPr>
          <w:rFonts w:ascii="Times New Roman" w:hAnsi="Times New Roman" w:cs="Times New Roman"/>
        </w:rPr>
        <w:t>Grade Level: 3 (Spring 2014)</w:t>
      </w:r>
    </w:p>
    <w:p w14:paraId="32A15B1F" w14:textId="77777777" w:rsidR="008043C1" w:rsidRDefault="008043C1" w:rsidP="008E3035">
      <w:pPr>
        <w:rPr>
          <w:rFonts w:ascii="Times New Roman" w:hAnsi="Times New Roman" w:cs="Times New Roman"/>
        </w:rPr>
      </w:pPr>
    </w:p>
    <w:p w14:paraId="170169AB" w14:textId="590C84A8" w:rsidR="008043C1" w:rsidRDefault="008043C1" w:rsidP="008E3035">
      <w:pPr>
        <w:rPr>
          <w:rFonts w:ascii="Times New Roman" w:hAnsi="Times New Roman" w:cs="Times New Roman"/>
        </w:rPr>
      </w:pPr>
      <w:r>
        <w:rPr>
          <w:rFonts w:ascii="Times New Roman" w:hAnsi="Times New Roman" w:cs="Times New Roman"/>
          <w:noProof/>
        </w:rPr>
        <w:drawing>
          <wp:inline distT="0" distB="0" distL="0" distR="0" wp14:anchorId="11D95FED" wp14:editId="79888A68">
            <wp:extent cx="5079224" cy="2801815"/>
            <wp:effectExtent l="0" t="0" r="1270" b="0"/>
            <wp:docPr id="6" name="Picture 6" descr="../grade%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de%203.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9264" b="5627"/>
                    <a:stretch/>
                  </pic:blipFill>
                  <pic:spPr bwMode="auto">
                    <a:xfrm>
                      <a:off x="0" y="0"/>
                      <a:ext cx="5097024" cy="2811634"/>
                    </a:xfrm>
                    <a:prstGeom prst="rect">
                      <a:avLst/>
                    </a:prstGeom>
                    <a:noFill/>
                    <a:ln>
                      <a:noFill/>
                    </a:ln>
                    <a:extLst>
                      <a:ext uri="{53640926-AAD7-44D8-BBD7-CCE9431645EC}">
                        <a14:shadowObscured xmlns:a14="http://schemas.microsoft.com/office/drawing/2010/main"/>
                      </a:ext>
                    </a:extLst>
                  </pic:spPr>
                </pic:pic>
              </a:graphicData>
            </a:graphic>
          </wp:inline>
        </w:drawing>
      </w:r>
    </w:p>
    <w:p w14:paraId="22A239E4" w14:textId="6130E2A8" w:rsidR="008F7A1B" w:rsidRDefault="004A71BE" w:rsidP="008F7A1B">
      <w:pPr>
        <w:ind w:left="1440"/>
        <w:rPr>
          <w:rFonts w:ascii="Times New Roman" w:hAnsi="Times New Roman" w:cs="Times New Roman"/>
        </w:rPr>
      </w:pPr>
      <w:r>
        <w:rPr>
          <w:rFonts w:ascii="Times New Roman" w:hAnsi="Times New Roman" w:cs="Times New Roman"/>
        </w:rPr>
        <w:t>Both</w:t>
      </w:r>
      <w:r w:rsidR="008F7A1B">
        <w:rPr>
          <w:rFonts w:ascii="Times New Roman" w:hAnsi="Times New Roman" w:cs="Times New Roman"/>
        </w:rPr>
        <w:t xml:space="preserve"> call for an understanding of what tallies represent.</w:t>
      </w:r>
    </w:p>
    <w:p w14:paraId="733188EE" w14:textId="77777777" w:rsidR="008043C1" w:rsidRDefault="008043C1" w:rsidP="008E3035">
      <w:pPr>
        <w:rPr>
          <w:rFonts w:ascii="Times New Roman" w:hAnsi="Times New Roman" w:cs="Times New Roman"/>
        </w:rPr>
      </w:pPr>
    </w:p>
    <w:p w14:paraId="0122255C" w14:textId="14AA1580" w:rsidR="008043C1" w:rsidRPr="008043C1" w:rsidRDefault="008043C1" w:rsidP="008043C1">
      <w:pPr>
        <w:pStyle w:val="ListParagraph"/>
        <w:numPr>
          <w:ilvl w:val="0"/>
          <w:numId w:val="15"/>
        </w:numPr>
        <w:rPr>
          <w:rFonts w:ascii="Times New Roman" w:hAnsi="Times New Roman" w:cs="Times New Roman"/>
        </w:rPr>
      </w:pPr>
      <w:r w:rsidRPr="008043C1">
        <w:rPr>
          <w:rFonts w:ascii="Times New Roman" w:hAnsi="Times New Roman" w:cs="Times New Roman"/>
        </w:rPr>
        <w:t>Grade Level: 4 (Spring 2014)</w:t>
      </w:r>
    </w:p>
    <w:p w14:paraId="15FFE2BC" w14:textId="04588C4E" w:rsidR="008043C1" w:rsidRDefault="008043C1" w:rsidP="008E3035">
      <w:pPr>
        <w:rPr>
          <w:rFonts w:ascii="Times New Roman" w:hAnsi="Times New Roman" w:cs="Times New Roman"/>
        </w:rPr>
      </w:pPr>
      <w:r>
        <w:rPr>
          <w:rFonts w:ascii="Times New Roman" w:hAnsi="Times New Roman" w:cs="Times New Roman"/>
          <w:noProof/>
        </w:rPr>
        <w:drawing>
          <wp:inline distT="0" distB="0" distL="0" distR="0" wp14:anchorId="28E91F08" wp14:editId="3B1D83F9">
            <wp:extent cx="5930265" cy="2795452"/>
            <wp:effectExtent l="0" t="0" r="0" b="0"/>
            <wp:docPr id="7" name="Picture 7" descr="../grade%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e%204.png"/>
                    <pic:cNvPicPr>
                      <a:picLocks noChangeAspect="1" noChangeArrowheads="1"/>
                    </pic:cNvPicPr>
                  </pic:nvPicPr>
                  <pic:blipFill rotWithShape="1">
                    <a:blip r:embed="rId11">
                      <a:extLst>
                        <a:ext uri="{28A0092B-C50C-407E-A947-70E740481C1C}">
                          <a14:useLocalDpi xmlns:a14="http://schemas.microsoft.com/office/drawing/2010/main" val="0"/>
                        </a:ext>
                      </a:extLst>
                    </a:blip>
                    <a:srcRect b="28348"/>
                    <a:stretch/>
                  </pic:blipFill>
                  <pic:spPr bwMode="auto">
                    <a:xfrm>
                      <a:off x="0" y="0"/>
                      <a:ext cx="5930265" cy="2795452"/>
                    </a:xfrm>
                    <a:prstGeom prst="rect">
                      <a:avLst/>
                    </a:prstGeom>
                    <a:noFill/>
                    <a:ln>
                      <a:noFill/>
                    </a:ln>
                    <a:extLst>
                      <a:ext uri="{53640926-AAD7-44D8-BBD7-CCE9431645EC}">
                        <a14:shadowObscured xmlns:a14="http://schemas.microsoft.com/office/drawing/2010/main"/>
                      </a:ext>
                    </a:extLst>
                  </pic:spPr>
                </pic:pic>
              </a:graphicData>
            </a:graphic>
          </wp:inline>
        </w:drawing>
      </w:r>
    </w:p>
    <w:p w14:paraId="226ABB45" w14:textId="06EE8A2E" w:rsidR="00413680" w:rsidRPr="00413680" w:rsidRDefault="008F7A1B" w:rsidP="00413680">
      <w:pPr>
        <w:ind w:left="1440"/>
        <w:rPr>
          <w:rFonts w:ascii="Times New Roman" w:hAnsi="Times New Roman" w:cs="Times New Roman"/>
        </w:rPr>
      </w:pPr>
      <w:r>
        <w:rPr>
          <w:rFonts w:ascii="Times New Roman" w:hAnsi="Times New Roman" w:cs="Times New Roman"/>
        </w:rPr>
        <w:t>This question requires the students to put the information in the table into a bar graph, requiring them to understand how a bar graph should be arranged according to the given data, which is also required in question 8.</w:t>
      </w:r>
    </w:p>
    <w:p w14:paraId="739F13C4" w14:textId="77777777" w:rsidR="00413680" w:rsidRDefault="00413680" w:rsidP="00413680">
      <w:pPr>
        <w:rPr>
          <w:rFonts w:ascii="Times New Roman" w:hAnsi="Times New Roman" w:cs="Times New Roman"/>
          <w:i/>
        </w:rPr>
      </w:pPr>
    </w:p>
    <w:p w14:paraId="2B77FD8D" w14:textId="78BCAD1B" w:rsidR="00413680" w:rsidRDefault="00413680" w:rsidP="00413680">
      <w:pPr>
        <w:rPr>
          <w:rFonts w:ascii="Times New Roman" w:hAnsi="Times New Roman" w:cs="Times New Roman"/>
        </w:rPr>
      </w:pPr>
      <w:r>
        <w:rPr>
          <w:rFonts w:ascii="Times New Roman" w:hAnsi="Times New Roman" w:cs="Times New Roman"/>
          <w:i/>
        </w:rPr>
        <w:t xml:space="preserve">Part C: </w:t>
      </w:r>
      <w:r>
        <w:rPr>
          <w:rFonts w:ascii="Times New Roman" w:hAnsi="Times New Roman" w:cs="Times New Roman"/>
        </w:rPr>
        <w:t>Degree of difficulty of each problem</w:t>
      </w:r>
    </w:p>
    <w:p w14:paraId="38C62DE8" w14:textId="77777777" w:rsidR="00413680" w:rsidRDefault="00413680" w:rsidP="00413680">
      <w:pPr>
        <w:rPr>
          <w:rFonts w:ascii="Times New Roman" w:hAnsi="Times New Roman" w:cs="Times New Roman"/>
        </w:rPr>
      </w:pPr>
    </w:p>
    <w:p w14:paraId="25DBDFBF" w14:textId="0A4B6955" w:rsidR="00413680" w:rsidRDefault="00413680" w:rsidP="00413680">
      <w:pPr>
        <w:rPr>
          <w:rFonts w:ascii="Times New Roman" w:hAnsi="Times New Roman" w:cs="Times New Roman"/>
        </w:rPr>
      </w:pPr>
      <w:r>
        <w:rPr>
          <w:rFonts w:ascii="Times New Roman" w:hAnsi="Times New Roman" w:cs="Times New Roman"/>
        </w:rPr>
        <w:t>Question #2</w:t>
      </w:r>
    </w:p>
    <w:p w14:paraId="7F235A48" w14:textId="546F74B5" w:rsidR="00413680" w:rsidRDefault="00413680" w:rsidP="00413680">
      <w:pPr>
        <w:pStyle w:val="ListParagraph"/>
        <w:numPr>
          <w:ilvl w:val="0"/>
          <w:numId w:val="15"/>
        </w:numPr>
        <w:rPr>
          <w:rFonts w:ascii="Times New Roman" w:hAnsi="Times New Roman" w:cs="Times New Roman"/>
        </w:rPr>
      </w:pPr>
      <w:r>
        <w:rPr>
          <w:rFonts w:ascii="Times New Roman" w:hAnsi="Times New Roman" w:cs="Times New Roman"/>
        </w:rPr>
        <w:t>Grade Level: 3 (Spring 2014)</w:t>
      </w:r>
    </w:p>
    <w:p w14:paraId="518AC9E0" w14:textId="7B9A98AB" w:rsidR="00413680" w:rsidRDefault="00413680" w:rsidP="00413680">
      <w:pPr>
        <w:ind w:left="1440"/>
        <w:rPr>
          <w:rFonts w:ascii="Times New Roman" w:hAnsi="Times New Roman" w:cs="Times New Roman"/>
        </w:rPr>
      </w:pPr>
      <w:r>
        <w:rPr>
          <w:rFonts w:ascii="Times New Roman" w:hAnsi="Times New Roman" w:cs="Times New Roman"/>
        </w:rPr>
        <w:t xml:space="preserve">This question, while covering the same ideas as the Dare to Compare (DTC) problem, </w:t>
      </w:r>
      <w:r w:rsidR="00BB7206">
        <w:rPr>
          <w:rFonts w:ascii="Times New Roman" w:hAnsi="Times New Roman" w:cs="Times New Roman"/>
        </w:rPr>
        <w:t>proves less difficult</w:t>
      </w:r>
      <w:r>
        <w:rPr>
          <w:rFonts w:ascii="Times New Roman" w:hAnsi="Times New Roman" w:cs="Times New Roman"/>
        </w:rPr>
        <w:t xml:space="preserve">. The DTC problem </w:t>
      </w:r>
      <w:r w:rsidR="007F03E8">
        <w:rPr>
          <w:rFonts w:ascii="Times New Roman" w:hAnsi="Times New Roman" w:cs="Times New Roman"/>
        </w:rPr>
        <w:t>requires a few different steps: one must first convert 1 ½ and 2 hours into minutes, and then place each of the potential answers in relation to the allotted time of 90 -120 minutes until one falls between the two times. While the SOL question requires students to know how many minutes are in an hour, they then only need to multiply 60 minutes by 5 to find the answer. 60 x 5 is a relatively simple equation to solve, students only then needing to find the matching answer choice.</w:t>
      </w:r>
    </w:p>
    <w:p w14:paraId="7E99635C" w14:textId="77777777" w:rsidR="007F03E8" w:rsidRDefault="007F03E8" w:rsidP="00413680">
      <w:pPr>
        <w:ind w:left="1440"/>
        <w:rPr>
          <w:rFonts w:ascii="Times New Roman" w:hAnsi="Times New Roman" w:cs="Times New Roman"/>
        </w:rPr>
      </w:pPr>
    </w:p>
    <w:p w14:paraId="74DFCC2F" w14:textId="60AD977C" w:rsidR="007F03E8" w:rsidRDefault="007F03E8" w:rsidP="007F03E8">
      <w:pPr>
        <w:pStyle w:val="ListParagraph"/>
        <w:numPr>
          <w:ilvl w:val="0"/>
          <w:numId w:val="15"/>
        </w:numPr>
        <w:rPr>
          <w:rFonts w:ascii="Times New Roman" w:hAnsi="Times New Roman" w:cs="Times New Roman"/>
        </w:rPr>
      </w:pPr>
      <w:r>
        <w:rPr>
          <w:rFonts w:ascii="Times New Roman" w:hAnsi="Times New Roman" w:cs="Times New Roman"/>
        </w:rPr>
        <w:t>Grade Level: 4 (Spring 2008)</w:t>
      </w:r>
    </w:p>
    <w:p w14:paraId="79CDA130" w14:textId="1F253660" w:rsidR="007F03E8" w:rsidRDefault="007F03E8" w:rsidP="007F03E8">
      <w:pPr>
        <w:pStyle w:val="ListParagraph"/>
        <w:ind w:left="1440"/>
        <w:rPr>
          <w:rFonts w:ascii="Times New Roman" w:hAnsi="Times New Roman" w:cs="Times New Roman"/>
        </w:rPr>
      </w:pPr>
      <w:r>
        <w:rPr>
          <w:rFonts w:ascii="Times New Roman" w:hAnsi="Times New Roman" w:cs="Times New Roman"/>
        </w:rPr>
        <w:t xml:space="preserve">This SOL question is much simpler than the DTC problem. While the DTC problem requires applying conversions in order to create a timeframe and find the answer that works, this SOL question only asks students to know a conversion. With this problem, it could very much be an “if you know it, you know it; if you don’t, you won’t” scenario, where the question cannot be confidently answered if the student does not know one conversion. However, knowledge of 1 </w:t>
      </w:r>
      <w:proofErr w:type="spellStart"/>
      <w:r>
        <w:rPr>
          <w:rFonts w:ascii="Times New Roman" w:hAnsi="Times New Roman" w:cs="Times New Roman"/>
        </w:rPr>
        <w:t>ft</w:t>
      </w:r>
      <w:proofErr w:type="spellEnd"/>
      <w:r>
        <w:rPr>
          <w:rFonts w:ascii="Times New Roman" w:hAnsi="Times New Roman" w:cs="Times New Roman"/>
        </w:rPr>
        <w:t xml:space="preserve"> = 12 in is all that is needed to reach the correct answer here.</w:t>
      </w:r>
    </w:p>
    <w:p w14:paraId="33025312" w14:textId="77777777" w:rsidR="007F03E8" w:rsidRDefault="007F03E8" w:rsidP="007F03E8">
      <w:pPr>
        <w:rPr>
          <w:rFonts w:ascii="Times New Roman" w:hAnsi="Times New Roman" w:cs="Times New Roman"/>
        </w:rPr>
      </w:pPr>
    </w:p>
    <w:p w14:paraId="747C6B23" w14:textId="77777777" w:rsidR="007F03E8" w:rsidRDefault="007F03E8" w:rsidP="007F03E8">
      <w:pPr>
        <w:rPr>
          <w:rFonts w:ascii="Times New Roman" w:hAnsi="Times New Roman" w:cs="Times New Roman"/>
        </w:rPr>
      </w:pPr>
    </w:p>
    <w:p w14:paraId="6427051D" w14:textId="2DEB9F94" w:rsidR="007F03E8" w:rsidRDefault="007F03E8" w:rsidP="007F03E8">
      <w:pPr>
        <w:rPr>
          <w:rFonts w:ascii="Times New Roman" w:hAnsi="Times New Roman" w:cs="Times New Roman"/>
        </w:rPr>
      </w:pPr>
      <w:r>
        <w:rPr>
          <w:rFonts w:ascii="Times New Roman" w:hAnsi="Times New Roman" w:cs="Times New Roman"/>
        </w:rPr>
        <w:t>Question #8</w:t>
      </w:r>
    </w:p>
    <w:p w14:paraId="47FC1CDA" w14:textId="7F7A0439" w:rsidR="007F03E8" w:rsidRDefault="007F03E8" w:rsidP="007F03E8">
      <w:pPr>
        <w:pStyle w:val="ListParagraph"/>
        <w:numPr>
          <w:ilvl w:val="0"/>
          <w:numId w:val="15"/>
        </w:numPr>
        <w:rPr>
          <w:rFonts w:ascii="Times New Roman" w:hAnsi="Times New Roman" w:cs="Times New Roman"/>
        </w:rPr>
      </w:pPr>
      <w:r>
        <w:rPr>
          <w:rFonts w:ascii="Times New Roman" w:hAnsi="Times New Roman" w:cs="Times New Roman"/>
        </w:rPr>
        <w:t>Grade Level: 3 (Spring 2014)</w:t>
      </w:r>
    </w:p>
    <w:p w14:paraId="5C5189A1" w14:textId="5C5EFAC4" w:rsidR="004A71BE" w:rsidRDefault="004A71BE" w:rsidP="004A71BE">
      <w:pPr>
        <w:pStyle w:val="ListParagraph"/>
        <w:ind w:left="1440"/>
        <w:rPr>
          <w:rFonts w:ascii="Times New Roman" w:hAnsi="Times New Roman" w:cs="Times New Roman"/>
        </w:rPr>
      </w:pPr>
      <w:r>
        <w:rPr>
          <w:rFonts w:ascii="Times New Roman" w:hAnsi="Times New Roman" w:cs="Times New Roman"/>
        </w:rPr>
        <w:t>This SOL question is less difficult than the DTC problem. The DTC problem asks students to understand what the tallies represent and how they translate into the provided bar diagram. This question, however, only asks that students know how to count tallies and translate them to numerical representations. It requires less steps and no translation between graphs or tables.</w:t>
      </w:r>
    </w:p>
    <w:p w14:paraId="409D13F5" w14:textId="77777777" w:rsidR="004A71BE" w:rsidRDefault="004A71BE" w:rsidP="004A71BE">
      <w:pPr>
        <w:rPr>
          <w:rFonts w:ascii="Times New Roman" w:hAnsi="Times New Roman" w:cs="Times New Roman"/>
        </w:rPr>
      </w:pPr>
    </w:p>
    <w:p w14:paraId="18CAC6BF" w14:textId="2AB75236" w:rsidR="004A71BE" w:rsidRDefault="004A71BE" w:rsidP="004A71BE">
      <w:pPr>
        <w:pStyle w:val="ListParagraph"/>
        <w:numPr>
          <w:ilvl w:val="0"/>
          <w:numId w:val="15"/>
        </w:numPr>
        <w:rPr>
          <w:rFonts w:ascii="Times New Roman" w:hAnsi="Times New Roman" w:cs="Times New Roman"/>
        </w:rPr>
      </w:pPr>
      <w:r>
        <w:rPr>
          <w:rFonts w:ascii="Times New Roman" w:hAnsi="Times New Roman" w:cs="Times New Roman"/>
        </w:rPr>
        <w:t>Grade Level: 4 (Spring 2014)</w:t>
      </w:r>
    </w:p>
    <w:p w14:paraId="121780DD" w14:textId="66807F31" w:rsidR="004A71BE" w:rsidRDefault="004A71BE" w:rsidP="004A71BE">
      <w:pPr>
        <w:pStyle w:val="ListParagraph"/>
        <w:ind w:left="1440"/>
        <w:rPr>
          <w:rFonts w:ascii="Times New Roman" w:hAnsi="Times New Roman" w:cs="Times New Roman"/>
        </w:rPr>
      </w:pPr>
      <w:r>
        <w:rPr>
          <w:rFonts w:ascii="Times New Roman" w:hAnsi="Times New Roman" w:cs="Times New Roman"/>
        </w:rPr>
        <w:t>The SOL question is more difficult than the DTC problem. The DTC problem provides both the tallies and the bar diagram, only requiring students to interpret in information. In this SOL question, however, students must understand how to make a bar diagram, arranging by year and understanding how high each bar should go and why. Numbers are provided, but the bar diagram is left for students to create.</w:t>
      </w:r>
    </w:p>
    <w:p w14:paraId="42C70D71" w14:textId="77777777" w:rsidR="004A71BE" w:rsidRDefault="004A71BE" w:rsidP="004A71BE">
      <w:pPr>
        <w:rPr>
          <w:rFonts w:ascii="Times New Roman" w:hAnsi="Times New Roman" w:cs="Times New Roman"/>
        </w:rPr>
      </w:pPr>
    </w:p>
    <w:p w14:paraId="0EF9F23B" w14:textId="77777777" w:rsidR="004A71BE" w:rsidRDefault="004A71BE" w:rsidP="004A71BE">
      <w:pPr>
        <w:rPr>
          <w:rFonts w:ascii="Times New Roman" w:hAnsi="Times New Roman" w:cs="Times New Roman"/>
        </w:rPr>
      </w:pPr>
    </w:p>
    <w:p w14:paraId="25CE86AB" w14:textId="7F1121AA" w:rsidR="004A71BE" w:rsidRPr="004A71BE" w:rsidRDefault="004A71BE" w:rsidP="004A71BE">
      <w:pPr>
        <w:rPr>
          <w:rFonts w:ascii="Times New Roman" w:hAnsi="Times New Roman" w:cs="Times New Roman"/>
          <w:b/>
          <w:i/>
        </w:rPr>
      </w:pPr>
      <w:r w:rsidRPr="004A71BE">
        <w:rPr>
          <w:rFonts w:ascii="Times New Roman" w:hAnsi="Times New Roman" w:cs="Times New Roman"/>
          <w:b/>
          <w:i/>
        </w:rPr>
        <w:t>The End! (:</w:t>
      </w:r>
    </w:p>
    <w:sectPr w:rsidR="004A71BE" w:rsidRPr="004A71BE" w:rsidSect="00AB33E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D4AF1" w14:textId="77777777" w:rsidR="007342A9" w:rsidRDefault="007342A9" w:rsidP="009D1EE2">
      <w:r>
        <w:separator/>
      </w:r>
    </w:p>
  </w:endnote>
  <w:endnote w:type="continuationSeparator" w:id="0">
    <w:p w14:paraId="04C4AD4B" w14:textId="77777777" w:rsidR="007342A9" w:rsidRDefault="007342A9" w:rsidP="009D1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dot">
    <w:panose1 w:val="02000503000000020003"/>
    <w:charset w:val="00"/>
    <w:family w:val="modern"/>
    <w:pitch w:val="variable"/>
    <w:sig w:usb0="800000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9FA5A" w14:textId="77777777" w:rsidR="007342A9" w:rsidRDefault="007342A9" w:rsidP="009D1EE2">
      <w:r>
        <w:separator/>
      </w:r>
    </w:p>
  </w:footnote>
  <w:footnote w:type="continuationSeparator" w:id="0">
    <w:p w14:paraId="64B07698" w14:textId="77777777" w:rsidR="007342A9" w:rsidRDefault="007342A9" w:rsidP="009D1E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FEEDA" w14:textId="77777777" w:rsidR="009D1EE2" w:rsidRPr="00992966" w:rsidRDefault="009D1EE2" w:rsidP="009D1EE2">
    <w:pPr>
      <w:pStyle w:val="Header"/>
      <w:jc w:val="right"/>
      <w:rPr>
        <w:rFonts w:ascii="Times New Roman" w:hAnsi="Times New Roman" w:cs="Times New Roman"/>
      </w:rPr>
    </w:pPr>
    <w:r w:rsidRPr="00992966">
      <w:rPr>
        <w:rFonts w:ascii="Times New Roman" w:hAnsi="Times New Roman" w:cs="Times New Roman"/>
      </w:rPr>
      <w:t>Sarah Myroup</w:t>
    </w:r>
  </w:p>
  <w:p w14:paraId="3FFAF8A3" w14:textId="77777777" w:rsidR="009D1EE2" w:rsidRPr="00992966" w:rsidRDefault="009D1EE2" w:rsidP="009D1EE2">
    <w:pPr>
      <w:pStyle w:val="Header"/>
      <w:jc w:val="center"/>
      <w:rPr>
        <w:rFonts w:ascii="Times New Roman" w:hAnsi="Times New Roman" w:cs="Times New Roman"/>
      </w:rPr>
    </w:pPr>
    <w:r w:rsidRPr="00992966">
      <w:rPr>
        <w:rFonts w:ascii="Times New Roman" w:hAnsi="Times New Roman" w:cs="Times New Roman"/>
      </w:rPr>
      <w:t>Assessment Project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22420"/>
    <w:multiLevelType w:val="hybridMultilevel"/>
    <w:tmpl w:val="308A99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3549C"/>
    <w:multiLevelType w:val="hybridMultilevel"/>
    <w:tmpl w:val="73E47F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7603E8"/>
    <w:multiLevelType w:val="hybridMultilevel"/>
    <w:tmpl w:val="E018A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F1226"/>
    <w:multiLevelType w:val="hybridMultilevel"/>
    <w:tmpl w:val="F604A1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420B5C"/>
    <w:multiLevelType w:val="hybridMultilevel"/>
    <w:tmpl w:val="308A99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C34543"/>
    <w:multiLevelType w:val="hybridMultilevel"/>
    <w:tmpl w:val="83E0C416"/>
    <w:lvl w:ilvl="0" w:tplc="78EC7F5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5F3939"/>
    <w:multiLevelType w:val="hybridMultilevel"/>
    <w:tmpl w:val="19C28C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8C1AC2"/>
    <w:multiLevelType w:val="hybridMultilevel"/>
    <w:tmpl w:val="4F68A2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4D519D"/>
    <w:multiLevelType w:val="hybridMultilevel"/>
    <w:tmpl w:val="80ACCA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C3F0D02"/>
    <w:multiLevelType w:val="hybridMultilevel"/>
    <w:tmpl w:val="5AF4C8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6F0E5A"/>
    <w:multiLevelType w:val="hybridMultilevel"/>
    <w:tmpl w:val="95A2E0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FB3D2E"/>
    <w:multiLevelType w:val="hybridMultilevel"/>
    <w:tmpl w:val="BCD84E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925919"/>
    <w:multiLevelType w:val="hybridMultilevel"/>
    <w:tmpl w:val="857C6C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5B5BA6"/>
    <w:multiLevelType w:val="hybridMultilevel"/>
    <w:tmpl w:val="C17AE7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076013"/>
    <w:multiLevelType w:val="hybridMultilevel"/>
    <w:tmpl w:val="280EEF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C6E67A0"/>
    <w:multiLevelType w:val="hybridMultilevel"/>
    <w:tmpl w:val="83E0C416"/>
    <w:lvl w:ilvl="0" w:tplc="78EC7F5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1"/>
  </w:num>
  <w:num w:numId="4">
    <w:abstractNumId w:val="0"/>
  </w:num>
  <w:num w:numId="5">
    <w:abstractNumId w:val="5"/>
  </w:num>
  <w:num w:numId="6">
    <w:abstractNumId w:val="16"/>
  </w:num>
  <w:num w:numId="7">
    <w:abstractNumId w:val="13"/>
  </w:num>
  <w:num w:numId="8">
    <w:abstractNumId w:val="4"/>
  </w:num>
  <w:num w:numId="9">
    <w:abstractNumId w:val="9"/>
  </w:num>
  <w:num w:numId="10">
    <w:abstractNumId w:val="2"/>
  </w:num>
  <w:num w:numId="11">
    <w:abstractNumId w:val="15"/>
  </w:num>
  <w:num w:numId="12">
    <w:abstractNumId w:val="8"/>
  </w:num>
  <w:num w:numId="13">
    <w:abstractNumId w:val="12"/>
  </w:num>
  <w:num w:numId="14">
    <w:abstractNumId w:val="7"/>
  </w:num>
  <w:num w:numId="15">
    <w:abstractNumId w:val="14"/>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EE2"/>
    <w:rsid w:val="00032D6F"/>
    <w:rsid w:val="0006708F"/>
    <w:rsid w:val="001077D1"/>
    <w:rsid w:val="001340DA"/>
    <w:rsid w:val="001B7AFA"/>
    <w:rsid w:val="0020621F"/>
    <w:rsid w:val="003D1E1B"/>
    <w:rsid w:val="00413680"/>
    <w:rsid w:val="004344C2"/>
    <w:rsid w:val="004A71BE"/>
    <w:rsid w:val="005A4214"/>
    <w:rsid w:val="0069018E"/>
    <w:rsid w:val="006C32E1"/>
    <w:rsid w:val="006D45DB"/>
    <w:rsid w:val="007342A9"/>
    <w:rsid w:val="00794369"/>
    <w:rsid w:val="007A6273"/>
    <w:rsid w:val="007F03E8"/>
    <w:rsid w:val="008043C1"/>
    <w:rsid w:val="00854812"/>
    <w:rsid w:val="00875257"/>
    <w:rsid w:val="008C1ABF"/>
    <w:rsid w:val="008E3035"/>
    <w:rsid w:val="008F7A1B"/>
    <w:rsid w:val="00907CE7"/>
    <w:rsid w:val="009125E7"/>
    <w:rsid w:val="009631A3"/>
    <w:rsid w:val="00990633"/>
    <w:rsid w:val="00992966"/>
    <w:rsid w:val="009B6001"/>
    <w:rsid w:val="009D1EE2"/>
    <w:rsid w:val="009E7CDE"/>
    <w:rsid w:val="00AA06AB"/>
    <w:rsid w:val="00AB33E1"/>
    <w:rsid w:val="00AC7749"/>
    <w:rsid w:val="00AF7F38"/>
    <w:rsid w:val="00B125FE"/>
    <w:rsid w:val="00B92C8A"/>
    <w:rsid w:val="00BA2D46"/>
    <w:rsid w:val="00BA4B3A"/>
    <w:rsid w:val="00BB7206"/>
    <w:rsid w:val="00C25AF9"/>
    <w:rsid w:val="00CA6B65"/>
    <w:rsid w:val="00CB0C24"/>
    <w:rsid w:val="00CE76D9"/>
    <w:rsid w:val="00CF42D3"/>
    <w:rsid w:val="00D51027"/>
    <w:rsid w:val="00D54D56"/>
    <w:rsid w:val="00D764F1"/>
    <w:rsid w:val="00DD08D0"/>
    <w:rsid w:val="00DD5498"/>
    <w:rsid w:val="00DF2C5A"/>
    <w:rsid w:val="00DF572C"/>
    <w:rsid w:val="00E4608C"/>
    <w:rsid w:val="00E63BA9"/>
    <w:rsid w:val="00EF58FC"/>
    <w:rsid w:val="00F20E74"/>
    <w:rsid w:val="00F33E2C"/>
    <w:rsid w:val="00FC0B61"/>
    <w:rsid w:val="00FF6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0F4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EE2"/>
    <w:pPr>
      <w:tabs>
        <w:tab w:val="center" w:pos="4680"/>
        <w:tab w:val="right" w:pos="9360"/>
      </w:tabs>
    </w:pPr>
  </w:style>
  <w:style w:type="character" w:customStyle="1" w:styleId="HeaderChar">
    <w:name w:val="Header Char"/>
    <w:basedOn w:val="DefaultParagraphFont"/>
    <w:link w:val="Header"/>
    <w:uiPriority w:val="99"/>
    <w:rsid w:val="009D1EE2"/>
  </w:style>
  <w:style w:type="paragraph" w:styleId="Footer">
    <w:name w:val="footer"/>
    <w:basedOn w:val="Normal"/>
    <w:link w:val="FooterChar"/>
    <w:uiPriority w:val="99"/>
    <w:unhideWhenUsed/>
    <w:rsid w:val="009D1EE2"/>
    <w:pPr>
      <w:tabs>
        <w:tab w:val="center" w:pos="4680"/>
        <w:tab w:val="right" w:pos="9360"/>
      </w:tabs>
    </w:pPr>
  </w:style>
  <w:style w:type="character" w:customStyle="1" w:styleId="FooterChar">
    <w:name w:val="Footer Char"/>
    <w:basedOn w:val="DefaultParagraphFont"/>
    <w:link w:val="Footer"/>
    <w:uiPriority w:val="99"/>
    <w:rsid w:val="009D1EE2"/>
  </w:style>
  <w:style w:type="paragraph" w:styleId="ListParagraph">
    <w:name w:val="List Paragraph"/>
    <w:basedOn w:val="Normal"/>
    <w:uiPriority w:val="34"/>
    <w:qFormat/>
    <w:rsid w:val="00875257"/>
    <w:pPr>
      <w:ind w:left="720"/>
      <w:contextualSpacing/>
    </w:pPr>
  </w:style>
  <w:style w:type="table" w:styleId="TableGrid">
    <w:name w:val="Table Grid"/>
    <w:basedOn w:val="TableNormal"/>
    <w:uiPriority w:val="39"/>
    <w:rsid w:val="00875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6107">
      <w:bodyDiv w:val="1"/>
      <w:marLeft w:val="0"/>
      <w:marRight w:val="0"/>
      <w:marTop w:val="0"/>
      <w:marBottom w:val="0"/>
      <w:divBdr>
        <w:top w:val="none" w:sz="0" w:space="0" w:color="auto"/>
        <w:left w:val="none" w:sz="0" w:space="0" w:color="auto"/>
        <w:bottom w:val="none" w:sz="0" w:space="0" w:color="auto"/>
        <w:right w:val="none" w:sz="0" w:space="0" w:color="auto"/>
      </w:divBdr>
    </w:div>
    <w:div w:id="282031468">
      <w:bodyDiv w:val="1"/>
      <w:marLeft w:val="0"/>
      <w:marRight w:val="0"/>
      <w:marTop w:val="0"/>
      <w:marBottom w:val="0"/>
      <w:divBdr>
        <w:top w:val="none" w:sz="0" w:space="0" w:color="auto"/>
        <w:left w:val="none" w:sz="0" w:space="0" w:color="auto"/>
        <w:bottom w:val="none" w:sz="0" w:space="0" w:color="auto"/>
        <w:right w:val="none" w:sz="0" w:space="0" w:color="auto"/>
      </w:divBdr>
    </w:div>
    <w:div w:id="485510770">
      <w:bodyDiv w:val="1"/>
      <w:marLeft w:val="0"/>
      <w:marRight w:val="0"/>
      <w:marTop w:val="0"/>
      <w:marBottom w:val="0"/>
      <w:divBdr>
        <w:top w:val="none" w:sz="0" w:space="0" w:color="auto"/>
        <w:left w:val="none" w:sz="0" w:space="0" w:color="auto"/>
        <w:bottom w:val="none" w:sz="0" w:space="0" w:color="auto"/>
        <w:right w:val="none" w:sz="0" w:space="0" w:color="auto"/>
      </w:divBdr>
    </w:div>
    <w:div w:id="502401395">
      <w:bodyDiv w:val="1"/>
      <w:marLeft w:val="0"/>
      <w:marRight w:val="0"/>
      <w:marTop w:val="0"/>
      <w:marBottom w:val="0"/>
      <w:divBdr>
        <w:top w:val="none" w:sz="0" w:space="0" w:color="auto"/>
        <w:left w:val="none" w:sz="0" w:space="0" w:color="auto"/>
        <w:bottom w:val="none" w:sz="0" w:space="0" w:color="auto"/>
        <w:right w:val="none" w:sz="0" w:space="0" w:color="auto"/>
      </w:divBdr>
    </w:div>
    <w:div w:id="533692005">
      <w:bodyDiv w:val="1"/>
      <w:marLeft w:val="0"/>
      <w:marRight w:val="0"/>
      <w:marTop w:val="0"/>
      <w:marBottom w:val="0"/>
      <w:divBdr>
        <w:top w:val="none" w:sz="0" w:space="0" w:color="auto"/>
        <w:left w:val="none" w:sz="0" w:space="0" w:color="auto"/>
        <w:bottom w:val="none" w:sz="0" w:space="0" w:color="auto"/>
        <w:right w:val="none" w:sz="0" w:space="0" w:color="auto"/>
      </w:divBdr>
    </w:div>
    <w:div w:id="545876157">
      <w:bodyDiv w:val="1"/>
      <w:marLeft w:val="0"/>
      <w:marRight w:val="0"/>
      <w:marTop w:val="0"/>
      <w:marBottom w:val="0"/>
      <w:divBdr>
        <w:top w:val="none" w:sz="0" w:space="0" w:color="auto"/>
        <w:left w:val="none" w:sz="0" w:space="0" w:color="auto"/>
        <w:bottom w:val="none" w:sz="0" w:space="0" w:color="auto"/>
        <w:right w:val="none" w:sz="0" w:space="0" w:color="auto"/>
      </w:divBdr>
    </w:div>
    <w:div w:id="604388295">
      <w:bodyDiv w:val="1"/>
      <w:marLeft w:val="0"/>
      <w:marRight w:val="0"/>
      <w:marTop w:val="0"/>
      <w:marBottom w:val="0"/>
      <w:divBdr>
        <w:top w:val="none" w:sz="0" w:space="0" w:color="auto"/>
        <w:left w:val="none" w:sz="0" w:space="0" w:color="auto"/>
        <w:bottom w:val="none" w:sz="0" w:space="0" w:color="auto"/>
        <w:right w:val="none" w:sz="0" w:space="0" w:color="auto"/>
      </w:divBdr>
    </w:div>
    <w:div w:id="680930813">
      <w:bodyDiv w:val="1"/>
      <w:marLeft w:val="0"/>
      <w:marRight w:val="0"/>
      <w:marTop w:val="0"/>
      <w:marBottom w:val="0"/>
      <w:divBdr>
        <w:top w:val="none" w:sz="0" w:space="0" w:color="auto"/>
        <w:left w:val="none" w:sz="0" w:space="0" w:color="auto"/>
        <w:bottom w:val="none" w:sz="0" w:space="0" w:color="auto"/>
        <w:right w:val="none" w:sz="0" w:space="0" w:color="auto"/>
      </w:divBdr>
    </w:div>
    <w:div w:id="735859015">
      <w:bodyDiv w:val="1"/>
      <w:marLeft w:val="0"/>
      <w:marRight w:val="0"/>
      <w:marTop w:val="0"/>
      <w:marBottom w:val="0"/>
      <w:divBdr>
        <w:top w:val="none" w:sz="0" w:space="0" w:color="auto"/>
        <w:left w:val="none" w:sz="0" w:space="0" w:color="auto"/>
        <w:bottom w:val="none" w:sz="0" w:space="0" w:color="auto"/>
        <w:right w:val="none" w:sz="0" w:space="0" w:color="auto"/>
      </w:divBdr>
    </w:div>
    <w:div w:id="972635120">
      <w:bodyDiv w:val="1"/>
      <w:marLeft w:val="0"/>
      <w:marRight w:val="0"/>
      <w:marTop w:val="0"/>
      <w:marBottom w:val="0"/>
      <w:divBdr>
        <w:top w:val="none" w:sz="0" w:space="0" w:color="auto"/>
        <w:left w:val="none" w:sz="0" w:space="0" w:color="auto"/>
        <w:bottom w:val="none" w:sz="0" w:space="0" w:color="auto"/>
        <w:right w:val="none" w:sz="0" w:space="0" w:color="auto"/>
      </w:divBdr>
    </w:div>
    <w:div w:id="979729134">
      <w:bodyDiv w:val="1"/>
      <w:marLeft w:val="0"/>
      <w:marRight w:val="0"/>
      <w:marTop w:val="0"/>
      <w:marBottom w:val="0"/>
      <w:divBdr>
        <w:top w:val="none" w:sz="0" w:space="0" w:color="auto"/>
        <w:left w:val="none" w:sz="0" w:space="0" w:color="auto"/>
        <w:bottom w:val="none" w:sz="0" w:space="0" w:color="auto"/>
        <w:right w:val="none" w:sz="0" w:space="0" w:color="auto"/>
      </w:divBdr>
    </w:div>
    <w:div w:id="1076518876">
      <w:bodyDiv w:val="1"/>
      <w:marLeft w:val="0"/>
      <w:marRight w:val="0"/>
      <w:marTop w:val="0"/>
      <w:marBottom w:val="0"/>
      <w:divBdr>
        <w:top w:val="none" w:sz="0" w:space="0" w:color="auto"/>
        <w:left w:val="none" w:sz="0" w:space="0" w:color="auto"/>
        <w:bottom w:val="none" w:sz="0" w:space="0" w:color="auto"/>
        <w:right w:val="none" w:sz="0" w:space="0" w:color="auto"/>
      </w:divBdr>
    </w:div>
    <w:div w:id="1231424166">
      <w:bodyDiv w:val="1"/>
      <w:marLeft w:val="0"/>
      <w:marRight w:val="0"/>
      <w:marTop w:val="0"/>
      <w:marBottom w:val="0"/>
      <w:divBdr>
        <w:top w:val="none" w:sz="0" w:space="0" w:color="auto"/>
        <w:left w:val="none" w:sz="0" w:space="0" w:color="auto"/>
        <w:bottom w:val="none" w:sz="0" w:space="0" w:color="auto"/>
        <w:right w:val="none" w:sz="0" w:space="0" w:color="auto"/>
      </w:divBdr>
    </w:div>
    <w:div w:id="1466002551">
      <w:bodyDiv w:val="1"/>
      <w:marLeft w:val="0"/>
      <w:marRight w:val="0"/>
      <w:marTop w:val="0"/>
      <w:marBottom w:val="0"/>
      <w:divBdr>
        <w:top w:val="none" w:sz="0" w:space="0" w:color="auto"/>
        <w:left w:val="none" w:sz="0" w:space="0" w:color="auto"/>
        <w:bottom w:val="none" w:sz="0" w:space="0" w:color="auto"/>
        <w:right w:val="none" w:sz="0" w:space="0" w:color="auto"/>
      </w:divBdr>
    </w:div>
    <w:div w:id="1639997712">
      <w:bodyDiv w:val="1"/>
      <w:marLeft w:val="0"/>
      <w:marRight w:val="0"/>
      <w:marTop w:val="0"/>
      <w:marBottom w:val="0"/>
      <w:divBdr>
        <w:top w:val="none" w:sz="0" w:space="0" w:color="auto"/>
        <w:left w:val="none" w:sz="0" w:space="0" w:color="auto"/>
        <w:bottom w:val="none" w:sz="0" w:space="0" w:color="auto"/>
        <w:right w:val="none" w:sz="0" w:space="0" w:color="auto"/>
      </w:divBdr>
    </w:div>
    <w:div w:id="1904833817">
      <w:bodyDiv w:val="1"/>
      <w:marLeft w:val="0"/>
      <w:marRight w:val="0"/>
      <w:marTop w:val="0"/>
      <w:marBottom w:val="0"/>
      <w:divBdr>
        <w:top w:val="none" w:sz="0" w:space="0" w:color="auto"/>
        <w:left w:val="none" w:sz="0" w:space="0" w:color="auto"/>
        <w:bottom w:val="none" w:sz="0" w:space="0" w:color="auto"/>
        <w:right w:val="none" w:sz="0" w:space="0" w:color="auto"/>
      </w:divBdr>
    </w:div>
    <w:div w:id="2078628165">
      <w:bodyDiv w:val="1"/>
      <w:marLeft w:val="0"/>
      <w:marRight w:val="0"/>
      <w:marTop w:val="0"/>
      <w:marBottom w:val="0"/>
      <w:divBdr>
        <w:top w:val="none" w:sz="0" w:space="0" w:color="auto"/>
        <w:left w:val="none" w:sz="0" w:space="0" w:color="auto"/>
        <w:bottom w:val="none" w:sz="0" w:space="0" w:color="auto"/>
        <w:right w:val="none" w:sz="0" w:space="0" w:color="auto"/>
      </w:divBdr>
    </w:div>
    <w:div w:id="21342052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8</Pages>
  <Words>2008</Words>
  <Characters>11452</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Myroup</dc:creator>
  <cp:keywords/>
  <dc:description/>
  <cp:lastModifiedBy>Sarah Myroup</cp:lastModifiedBy>
  <cp:revision>16</cp:revision>
  <dcterms:created xsi:type="dcterms:W3CDTF">2018-04-04T23:22:00Z</dcterms:created>
  <dcterms:modified xsi:type="dcterms:W3CDTF">2018-04-12T01:28:00Z</dcterms:modified>
</cp:coreProperties>
</file>