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69FB" w14:textId="64D12D92" w:rsidR="00C45F5A" w:rsidRDefault="00C45F5A">
      <w:r>
        <w:t>Goal 3.1</w:t>
      </w:r>
    </w:p>
    <w:p w14:paraId="47CE1C0C" w14:textId="3775ADFE" w:rsidR="00C45F5A" w:rsidRDefault="00C45F5A">
      <w:r>
        <w:t xml:space="preserve">For my first artifact for goal 3.1: which </w:t>
      </w:r>
      <w:proofErr w:type="gramStart"/>
      <w:r>
        <w:t>is</w:t>
      </w:r>
      <w:proofErr w:type="gramEnd"/>
      <w:r>
        <w:t xml:space="preserve"> </w:t>
      </w:r>
      <w:r w:rsidRPr="00C45F5A">
        <w:t>Students will be able to write effectively in multiple contexts within the discipline</w:t>
      </w:r>
      <w:r>
        <w:t xml:space="preserve">. I chose a class reflection from biology 324 with </w:t>
      </w:r>
      <w:proofErr w:type="spellStart"/>
      <w:proofErr w:type="gramStart"/>
      <w:r>
        <w:t>Dr.Shanle</w:t>
      </w:r>
      <w:proofErr w:type="spellEnd"/>
      <w:proofErr w:type="gramEnd"/>
      <w:r>
        <w:t xml:space="preserve">. I chose this artifact because the reflection assignment helped my learning process for the goal of writing effectively in multiple contexts because I had to take what I have done in the class and sum up </w:t>
      </w:r>
      <w:proofErr w:type="gramStart"/>
      <w:r>
        <w:t>all of</w:t>
      </w:r>
      <w:proofErr w:type="gramEnd"/>
      <w:r>
        <w:t xml:space="preserve"> my experiences. For my second artifact I chose a </w:t>
      </w:r>
      <w:r w:rsidR="00476258">
        <w:t xml:space="preserve">news article assignment for biology 309 with </w:t>
      </w:r>
      <w:proofErr w:type="spellStart"/>
      <w:proofErr w:type="gramStart"/>
      <w:r w:rsidR="00476258">
        <w:t>Dr.Lehman</w:t>
      </w:r>
      <w:proofErr w:type="spellEnd"/>
      <w:proofErr w:type="gramEnd"/>
      <w:r w:rsidR="00476258">
        <w:t xml:space="preserve">. This assignment helped my learning process by allowing me the chance to take a step up from writing about class to gathering information from a news article and then writing about what was presented. For my third article I chose my research proposal from biology 488 with </w:t>
      </w:r>
      <w:proofErr w:type="spellStart"/>
      <w:proofErr w:type="gramStart"/>
      <w:r w:rsidR="00476258">
        <w:t>Dr.Fink</w:t>
      </w:r>
      <w:proofErr w:type="spellEnd"/>
      <w:proofErr w:type="gramEnd"/>
      <w:r w:rsidR="00476258">
        <w:t>. I chose this because I believe that it helped my learning process of writing effectively in multiple contexts because I had to do my own research and analyze papers, come up with questions, and develop my own solutions to those questions. All three of these assignments helped me perfect my ability to  write effectively in multiple contexts.</w:t>
      </w:r>
      <w:bookmarkStart w:id="0" w:name="_GoBack"/>
      <w:bookmarkEnd w:id="0"/>
    </w:p>
    <w:sectPr w:rsidR="00C4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5A"/>
    <w:rsid w:val="00476258"/>
    <w:rsid w:val="00C4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8C51"/>
  <w15:chartTrackingRefBased/>
  <w15:docId w15:val="{541075D2-D039-458C-A426-C28C943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2020-03-26T01:08:00Z</dcterms:created>
  <dcterms:modified xsi:type="dcterms:W3CDTF">2020-03-26T01:23:00Z</dcterms:modified>
</cp:coreProperties>
</file>