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293339B" w:rsidP="6293339B" w:rsidRDefault="6293339B" w14:paraId="42E2CE6A" w14:textId="167ADB12">
      <w:pPr>
        <w:jc w:val="center"/>
      </w:pPr>
      <w:r w:rsidRPr="6293339B" w:rsidR="6293339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Emma Carlstrom</w:t>
      </w:r>
    </w:p>
    <w:p w:rsidR="6293339B" w:rsidP="6293339B" w:rsidRDefault="6293339B" w14:paraId="663E085C" w14:textId="5E21F81E">
      <w:pPr>
        <w:jc w:val="center"/>
      </w:pPr>
      <w:hyperlink r:id="Rdc7643e3e525488c">
        <w:r w:rsidRPr="6293339B" w:rsidR="6293339B">
          <w:rPr>
            <w:rStyle w:val="Hyperlink"/>
            <w:rFonts w:ascii="Times New Roman" w:hAnsi="Times New Roman" w:eastAsia="Times New Roman" w:cs="Times New Roman"/>
            <w:noProof w:val="0"/>
            <w:color w:val="000000" w:themeColor="text1" w:themeTint="FF" w:themeShade="FF"/>
            <w:sz w:val="24"/>
            <w:szCs w:val="24"/>
            <w:lang w:val="en-US"/>
          </w:rPr>
          <w:t>emma.carlstrom@live.longwood.edu</w:t>
        </w:r>
      </w:hyperlink>
      <w:r w:rsidRPr="6293339B" w:rsidR="6293339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/ (804)357-7537</w:t>
      </w:r>
    </w:p>
    <w:p w:rsidR="6293339B" w:rsidRDefault="6293339B" w14:paraId="391094D6" w14:textId="3DF38E10"/>
    <w:p w:rsidR="6293339B" w:rsidRDefault="6293339B" w14:paraId="5FE25D6A" w14:textId="61EA0403">
      <w:r w:rsidRPr="6293339B" w:rsidR="6293339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EDUCATION</w:t>
      </w:r>
    </w:p>
    <w:p w:rsidR="6293339B" w:rsidRDefault="6293339B" w14:paraId="4470EBCE" w14:textId="366359C6">
      <w:r w:rsidRPr="539E6DC9" w:rsidR="539E6DC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Longwood University </w:t>
      </w:r>
      <w:r w:rsidRPr="539E6DC9" w:rsidR="539E6DC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                                                                                </w:t>
      </w:r>
      <w:r w:rsidRPr="539E6DC9" w:rsidR="539E6DC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Farmville, VA</w:t>
      </w:r>
    </w:p>
    <w:p w:rsidR="6293339B" w:rsidRDefault="6293339B" w14:paraId="5EDF22AC" w14:textId="527D185E">
      <w:r w:rsidRPr="6293339B" w:rsidR="6293339B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Bachelor of Science in Therapeutic Recreation</w:t>
      </w:r>
    </w:p>
    <w:p w:rsidR="6293339B" w:rsidRDefault="6293339B" w14:paraId="120DFE4F" w14:textId="4E33B55C">
      <w:r w:rsidRPr="6293339B" w:rsidR="6293339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Expected Graduation: May 2023</w:t>
      </w:r>
    </w:p>
    <w:p w:rsidR="6293339B" w:rsidRDefault="6293339B" w14:paraId="597E8EBB" w14:textId="312A62AF">
      <w:r w:rsidRPr="539E6DC9" w:rsidR="539E6DC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Monacan High School </w:t>
      </w:r>
      <w:r w:rsidRPr="539E6DC9" w:rsidR="539E6DC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                                                               </w:t>
      </w:r>
      <w:r w:rsidRPr="539E6DC9" w:rsidR="539E6DC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North Chesterfield, VA</w:t>
      </w:r>
    </w:p>
    <w:p w:rsidR="6293339B" w:rsidRDefault="6293339B" w14:paraId="7C8D0E0A" w14:textId="576F48D9">
      <w:r w:rsidRPr="6293339B" w:rsidR="6293339B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Governor’s Health Professions and Therapies Program</w:t>
      </w:r>
    </w:p>
    <w:p w:rsidR="6293339B" w:rsidRDefault="6293339B" w14:paraId="6FCD1F5B" w14:textId="43520EE4">
      <w:r w:rsidRPr="6293339B" w:rsidR="6293339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GPA: 3.87; Graduated with Advanced Diploma </w:t>
      </w:r>
    </w:p>
    <w:p w:rsidR="539E6DC9" w:rsidRDefault="539E6DC9" w14:paraId="3CCB9AF9" w14:textId="37DDBC14">
      <w:r w:rsidRPr="539E6DC9" w:rsidR="539E6DC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Graduated June 2019</w:t>
      </w:r>
    </w:p>
    <w:p w:rsidR="539E6DC9" w:rsidP="539E6DC9" w:rsidRDefault="539E6DC9" w14:paraId="4EAE3577" w14:textId="7F2F75EC">
      <w:pPr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293339B" w:rsidRDefault="6293339B" w14:paraId="4172671A" w14:textId="1923AC59">
      <w:r w:rsidRPr="6293339B" w:rsidR="6293339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PROFESSIONAL EXPERIENCE</w:t>
      </w:r>
    </w:p>
    <w:p w:rsidR="6293339B" w:rsidRDefault="6293339B" w14:paraId="4F518E07" w14:textId="721301C4">
      <w:r w:rsidRPr="539E6DC9" w:rsidR="539E6DC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Longwood University </w:t>
      </w:r>
      <w:r w:rsidRPr="539E6DC9" w:rsidR="539E6DC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                                                                               </w:t>
      </w:r>
      <w:r w:rsidRPr="539E6DC9" w:rsidR="539E6DC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Farmville, VA </w:t>
      </w:r>
    </w:p>
    <w:p w:rsidR="6293339B" w:rsidRDefault="6293339B" w14:paraId="21352FC6" w14:textId="0DED859D">
      <w:r w:rsidRPr="539E6DC9" w:rsidR="539E6DC9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Healthy Innovations Student Volunteer: </w:t>
      </w:r>
      <w:r w:rsidRPr="539E6DC9" w:rsidR="539E6DC9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                                                 </w:t>
      </w:r>
      <w:r w:rsidRPr="539E6DC9" w:rsidR="539E6DC9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Fall 2019-present</w:t>
      </w:r>
    </w:p>
    <w:p w:rsidR="6293339B" w:rsidP="539E6DC9" w:rsidRDefault="6293339B" w14:paraId="61B7D8EB" w14:textId="28BE821B">
      <w:pPr>
        <w:pStyle w:val="ListParagraph"/>
        <w:numPr>
          <w:ilvl w:val="0"/>
          <w:numId w:val="1"/>
        </w:numPr>
        <w:rPr>
          <w:color w:val="000000" w:themeColor="text1" w:themeTint="FF" w:themeShade="FF"/>
          <w:sz w:val="24"/>
          <w:szCs w:val="24"/>
        </w:rPr>
      </w:pPr>
      <w:r w:rsidRPr="539E6DC9" w:rsidR="539E6DC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Engage children and adolescents with disabilities from Prince Edward County schools in recreation interventions</w:t>
      </w:r>
      <w:r w:rsidRPr="539E6DC9" w:rsidR="539E6DC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6293339B" w:rsidP="539E6DC9" w:rsidRDefault="6293339B" w14:paraId="013B7799" w14:textId="3A15E085">
      <w:pPr>
        <w:pStyle w:val="ListParagraph"/>
        <w:numPr>
          <w:ilvl w:val="0"/>
          <w:numId w:val="1"/>
        </w:numPr>
        <w:rPr>
          <w:color w:val="000000" w:themeColor="text1" w:themeTint="FF" w:themeShade="FF"/>
          <w:sz w:val="24"/>
          <w:szCs w:val="24"/>
        </w:rPr>
      </w:pPr>
      <w:r w:rsidRPr="539E6DC9" w:rsidR="539E6DC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Utilize the client’s goals to provide meaningful activities such as throwing balls, beading bracelets, playing board games, and recreational games, such as tag</w:t>
      </w:r>
      <w:r w:rsidRPr="539E6DC9" w:rsidR="539E6DC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6293339B" w:rsidRDefault="6293339B" w14:paraId="51FD0943" w14:textId="59B76E46">
      <w:r w:rsidRPr="539E6DC9" w:rsidR="539E6DC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Next Steps Behavioral Center </w:t>
      </w:r>
      <w:r w:rsidRPr="539E6DC9" w:rsidR="539E6DC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                                                                     </w:t>
      </w:r>
      <w:r w:rsidRPr="539E6DC9" w:rsidR="539E6DC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Henrico, VA</w:t>
      </w:r>
    </w:p>
    <w:p w:rsidR="6293339B" w:rsidRDefault="6293339B" w14:paraId="4FA7B933" w14:textId="38998BB3">
      <w:r w:rsidRPr="539E6DC9" w:rsidR="539E6DC9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Applied Behavioral Analysis Observer </w:t>
      </w:r>
      <w:r w:rsidRPr="539E6DC9" w:rsidR="539E6DC9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                                         </w:t>
      </w:r>
      <w:r w:rsidRPr="539E6DC9" w:rsidR="539E6DC9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August 2018-June 2019</w:t>
      </w:r>
    </w:p>
    <w:p w:rsidR="6293339B" w:rsidP="539E6DC9" w:rsidRDefault="6293339B" w14:paraId="654F58DE" w14:textId="04DFCB0C">
      <w:pPr>
        <w:pStyle w:val="ListParagraph"/>
        <w:numPr>
          <w:ilvl w:val="0"/>
          <w:numId w:val="1"/>
        </w:numPr>
        <w:rPr>
          <w:color w:val="000000" w:themeColor="text1" w:themeTint="FF" w:themeShade="FF"/>
          <w:sz w:val="24"/>
          <w:szCs w:val="24"/>
        </w:rPr>
      </w:pPr>
      <w:r w:rsidRPr="539E6DC9" w:rsidR="539E6DC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Observed children with disabilities (mainly Autism and other intellectual disabilities) to gain knowledge of the field.</w:t>
      </w:r>
    </w:p>
    <w:p w:rsidR="6293339B" w:rsidP="539E6DC9" w:rsidRDefault="6293339B" w14:paraId="60A73F61" w14:textId="60FC077D">
      <w:pPr>
        <w:pStyle w:val="ListParagraph"/>
        <w:numPr>
          <w:ilvl w:val="0"/>
          <w:numId w:val="1"/>
        </w:numPr>
        <w:rPr>
          <w:color w:val="000000" w:themeColor="text1" w:themeTint="FF" w:themeShade="FF"/>
          <w:sz w:val="24"/>
          <w:szCs w:val="24"/>
        </w:rPr>
      </w:pPr>
      <w:r w:rsidRPr="539E6DC9" w:rsidR="539E6DC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Recorded evaluations for the children</w:t>
      </w:r>
      <w:r w:rsidRPr="539E6DC9" w:rsidR="539E6DC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to be able to assess later.</w:t>
      </w:r>
    </w:p>
    <w:p w:rsidR="6293339B" w:rsidP="539E6DC9" w:rsidRDefault="6293339B" w14:paraId="12DC1FE6" w14:textId="1AFD9790">
      <w:pPr>
        <w:pStyle w:val="ListParagraph"/>
        <w:numPr>
          <w:ilvl w:val="0"/>
          <w:numId w:val="1"/>
        </w:numPr>
        <w:rPr>
          <w:color w:val="000000" w:themeColor="text1" w:themeTint="FF" w:themeShade="FF"/>
          <w:sz w:val="24"/>
          <w:szCs w:val="24"/>
        </w:rPr>
      </w:pPr>
      <w:r w:rsidRPr="539E6DC9" w:rsidR="539E6DC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Assisted with organization, paper cutting, and laminating</w:t>
      </w:r>
      <w:r w:rsidRPr="539E6DC9" w:rsidR="539E6DC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539E6DC9" w:rsidP="539E6DC9" w:rsidRDefault="539E6DC9" w14:paraId="7E881DC2" w14:textId="61E145FC">
      <w:pPr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293339B" w:rsidRDefault="6293339B" w14:paraId="789F418A" w14:textId="5F091F68">
      <w:r w:rsidRPr="6293339B" w:rsidR="6293339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WORK EXPERIENCE</w:t>
      </w:r>
    </w:p>
    <w:p w:rsidR="6293339B" w:rsidRDefault="6293339B" w14:paraId="4D563C58" w14:textId="2FD9E333">
      <w:r w:rsidRPr="539E6DC9" w:rsidR="539E6DC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Osaka Sushi- EAT Restaurants </w:t>
      </w:r>
      <w:r w:rsidRPr="539E6DC9" w:rsidR="539E6DC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                                                              </w:t>
      </w:r>
      <w:r w:rsidRPr="539E6DC9" w:rsidR="539E6DC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Richmond, VA</w:t>
      </w:r>
    </w:p>
    <w:p w:rsidR="6293339B" w:rsidRDefault="6293339B" w14:paraId="1B0CC9CB" w14:textId="34F6BF16">
      <w:r w:rsidRPr="539E6DC9" w:rsidR="539E6DC9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Hostess:</w:t>
      </w:r>
      <w:r w:rsidRPr="539E6DC9" w:rsidR="539E6DC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39E6DC9" w:rsidR="539E6DC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                                                                                             </w:t>
      </w:r>
      <w:r w:rsidRPr="539E6DC9" w:rsidR="539E6DC9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4"/>
          <w:szCs w:val="24"/>
          <w:lang w:val="en-US"/>
        </w:rPr>
        <w:t>March 2019- Present</w:t>
      </w:r>
    </w:p>
    <w:p w:rsidR="6293339B" w:rsidP="539E6DC9" w:rsidRDefault="6293339B" w14:paraId="2EDC3710" w14:textId="32215EAA">
      <w:pPr>
        <w:pStyle w:val="ListParagraph"/>
        <w:numPr>
          <w:ilvl w:val="0"/>
          <w:numId w:val="1"/>
        </w:numPr>
        <w:rPr>
          <w:b w:val="0"/>
          <w:bCs w:val="0"/>
          <w:color w:val="000000" w:themeColor="text1" w:themeTint="FF" w:themeShade="FF"/>
          <w:sz w:val="24"/>
          <w:szCs w:val="24"/>
        </w:rPr>
      </w:pPr>
      <w:r w:rsidRPr="539E6DC9" w:rsidR="539E6DC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Managed To-Go sales, over a quarter of the restaurant’s sales</w:t>
      </w:r>
      <w:r w:rsidRPr="539E6DC9" w:rsidR="539E6DC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6293339B" w:rsidP="539E6DC9" w:rsidRDefault="6293339B" w14:paraId="27984D72" w14:textId="6E6EF9B3">
      <w:pPr>
        <w:pStyle w:val="ListParagraph"/>
        <w:numPr>
          <w:ilvl w:val="0"/>
          <w:numId w:val="1"/>
        </w:numPr>
        <w:rPr>
          <w:b w:val="0"/>
          <w:bCs w:val="0"/>
          <w:color w:val="000000" w:themeColor="text1" w:themeTint="FF" w:themeShade="FF"/>
          <w:sz w:val="24"/>
          <w:szCs w:val="24"/>
        </w:rPr>
      </w:pPr>
      <w:r w:rsidRPr="539E6DC9" w:rsidR="539E6DC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Assisted guests and front house staff by using problem solving and teamwork skills</w:t>
      </w:r>
      <w:r w:rsidRPr="539E6DC9" w:rsidR="539E6DC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.</w:t>
      </w:r>
      <w:r w:rsidRPr="539E6DC9" w:rsidR="539E6DC9">
        <w:rPr>
          <w:rFonts w:ascii="Times New Roman" w:hAnsi="Times New Roman" w:eastAsia="Times New Roman" w:cs="Times New Roman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6293339B" w:rsidP="539E6DC9" w:rsidRDefault="6293339B" w14:paraId="15CFF1EB" w14:textId="3EF247FE">
      <w:pPr>
        <w:pStyle w:val="ListParagraph"/>
        <w:numPr>
          <w:ilvl w:val="0"/>
          <w:numId w:val="1"/>
        </w:numPr>
        <w:rPr>
          <w:color w:val="000000" w:themeColor="text1" w:themeTint="FF" w:themeShade="FF"/>
          <w:sz w:val="24"/>
          <w:szCs w:val="24"/>
        </w:rPr>
      </w:pPr>
      <w:r w:rsidRPr="539E6DC9" w:rsidR="539E6DC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Managed reservation system and maximized sales for the restaurant</w:t>
      </w:r>
      <w:r w:rsidRPr="539E6DC9" w:rsidR="539E6DC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.</w:t>
      </w:r>
    </w:p>
    <w:p w:rsidR="539E6DC9" w:rsidP="539E6DC9" w:rsidRDefault="539E6DC9" w14:paraId="5FD17304" w14:textId="4F70CCD3">
      <w:pPr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293339B" w:rsidRDefault="6293339B" w14:paraId="6AD8E46C" w14:textId="70C9E2A1">
      <w:r w:rsidRPr="6293339B" w:rsidR="6293339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ACTIVITIES </w:t>
      </w:r>
    </w:p>
    <w:p w:rsidR="6293339B" w:rsidRDefault="6293339B" w14:paraId="492E501E" w14:textId="69E5AE47">
      <w:r w:rsidRPr="6293339B" w:rsidR="6293339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Freshman Class Council, </w:t>
      </w:r>
      <w:r w:rsidRPr="6293339B" w:rsidR="6293339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Longwood University, Secretary, September 2019-present</w:t>
      </w:r>
    </w:p>
    <w:p w:rsidR="6293339B" w:rsidRDefault="6293339B" w14:paraId="4C871C7D" w14:textId="7128BAF7">
      <w:r w:rsidRPr="6293339B" w:rsidR="6293339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Therapeutic Recreation Organization, </w:t>
      </w:r>
      <w:r w:rsidRPr="6293339B" w:rsidR="6293339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Longwood University, September 2019- present</w:t>
      </w:r>
    </w:p>
    <w:p w:rsidR="6293339B" w:rsidRDefault="6293339B" w14:paraId="5092BDEA" w14:textId="55E28070">
      <w:r w:rsidRPr="6293339B" w:rsidR="6293339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Longwood LIFE, </w:t>
      </w:r>
      <w:r w:rsidRPr="6293339B" w:rsidR="6293339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Longwood University, September 2019- present </w:t>
      </w:r>
    </w:p>
    <w:p w:rsidR="6293339B" w:rsidRDefault="6293339B" w14:paraId="63ADC052" w14:textId="746FEBC2">
      <w:proofErr w:type="spellStart"/>
      <w:r w:rsidRPr="539E6DC9" w:rsidR="539E6DC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YoungLife</w:t>
      </w:r>
      <w:proofErr w:type="spellEnd"/>
      <w:r w:rsidRPr="539E6DC9" w:rsidR="539E6DC9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539E6DC9" w:rsidR="539E6DC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Longwood University, September 2019- present </w:t>
      </w:r>
    </w:p>
    <w:p w:rsidR="539E6DC9" w:rsidP="539E6DC9" w:rsidRDefault="539E6DC9" w14:paraId="06E7C11C" w14:textId="573DEFAD">
      <w:pPr>
        <w:pStyle w:val="Normal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6293339B" w:rsidRDefault="6293339B" w14:paraId="353A9AE9" w14:textId="25D499FD">
      <w:r w:rsidRPr="6293339B" w:rsidR="6293339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SKILLS</w:t>
      </w:r>
    </w:p>
    <w:p w:rsidR="6293339B" w:rsidP="6293339B" w:rsidRDefault="6293339B" w14:paraId="0E462ADA" w14:textId="2798B7CD">
      <w:pPr>
        <w:pStyle w:val="Normal"/>
      </w:pPr>
      <w:r w:rsidRPr="6293339B" w:rsidR="6293339B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 xml:space="preserve">Computer/Tech: </w:t>
      </w:r>
      <w:r w:rsidRPr="6293339B" w:rsidR="6293339B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Microsoft Office (Word), Instagram, Google Platforms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681B050"/>
  <w15:docId w15:val="{e932d52f-316b-4287-aaaf-b4508088f460}"/>
  <w:rsids>
    <w:rsidRoot w:val="5681B050"/>
    <w:rsid w:val="539E6DC9"/>
    <w:rsid w:val="5681B050"/>
    <w:rsid w:val="6293339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mailto:emma.carlstrom@live.longwood.edu" TargetMode="External" Id="Rdc7643e3e525488c" /><Relationship Type="http://schemas.openxmlformats.org/officeDocument/2006/relationships/numbering" Target="/word/numbering.xml" Id="R9b3630b320a143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2019-11-07T17:28:12.2462194Z</dcterms:created>
  <dcterms:modified xsi:type="dcterms:W3CDTF">2019-11-25T01:23:57.1514999Z</dcterms:modified>
  <dc:creator>Emma Carlstrom</dc:creator>
  <lastModifiedBy>Emma Carlstrom</lastModifiedBy>
</coreProperties>
</file>